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7CDAE" w14:textId="28AD6086" w:rsidR="0039529A" w:rsidRPr="00E52773" w:rsidRDefault="0093179B" w:rsidP="00975840">
      <w:pPr>
        <w:rPr>
          <w:rFonts w:ascii="Helvetica" w:hAnsi="Helvetica" w:cs="Arial"/>
          <w:sz w:val="22"/>
          <w:szCs w:val="22"/>
        </w:rPr>
      </w:pPr>
      <w:r>
        <w:rPr>
          <w:rFonts w:ascii="Helvetica" w:hAnsi="Helvetica" w:cs="Arial"/>
          <w:sz w:val="22"/>
          <w:szCs w:val="22"/>
        </w:rPr>
        <w:t>Amstetten | October 0</w:t>
      </w:r>
      <w:r w:rsidR="0089497D">
        <w:rPr>
          <w:rFonts w:ascii="Helvetica" w:hAnsi="Helvetica" w:cs="Arial"/>
          <w:sz w:val="22"/>
          <w:szCs w:val="22"/>
        </w:rPr>
        <w:t>3</w:t>
      </w:r>
      <w:bookmarkStart w:id="0" w:name="_GoBack"/>
      <w:bookmarkEnd w:id="0"/>
      <w:r>
        <w:rPr>
          <w:rFonts w:ascii="Helvetica" w:hAnsi="Helvetica" w:cs="Arial"/>
          <w:sz w:val="22"/>
          <w:szCs w:val="22"/>
        </w:rPr>
        <w:t xml:space="preserve">, 2018 </w:t>
      </w:r>
    </w:p>
    <w:p w14:paraId="463A872B" w14:textId="77777777" w:rsidR="00AC680D" w:rsidRPr="00E52773" w:rsidRDefault="00AC680D" w:rsidP="00975840">
      <w:pPr>
        <w:rPr>
          <w:rFonts w:ascii="Helvetica" w:hAnsi="Helvetica" w:cs="Arial"/>
          <w:sz w:val="22"/>
          <w:szCs w:val="22"/>
        </w:rPr>
      </w:pPr>
    </w:p>
    <w:p w14:paraId="4E60593B" w14:textId="67D71C89" w:rsidR="00E95D02" w:rsidRPr="00E52773" w:rsidRDefault="0093179B" w:rsidP="00E95D02">
      <w:pPr>
        <w:rPr>
          <w:rFonts w:ascii="Helvetica" w:hAnsi="Helvetica" w:cs="Times New Roman"/>
          <w:b/>
          <w:bCs/>
          <w:color w:val="000000"/>
          <w:sz w:val="28"/>
          <w:szCs w:val="28"/>
          <w:lang w:val="de-AT"/>
        </w:rPr>
      </w:pPr>
      <w:r w:rsidRPr="0093179B">
        <w:rPr>
          <w:rFonts w:ascii="Helvetica" w:hAnsi="Helvetica" w:cs="Times New Roman"/>
          <w:b/>
          <w:bCs/>
          <w:color w:val="000000"/>
          <w:sz w:val="28"/>
          <w:szCs w:val="28"/>
          <w:lang w:val="de-AT"/>
        </w:rPr>
        <w:t>The Josef Umdasch Research Prize 2019</w:t>
      </w:r>
      <w:r>
        <w:rPr>
          <w:rFonts w:ascii="Verdana" w:eastAsia="Times New Roman" w:hAnsi="Verdana" w:cs="Times New Roman"/>
          <w:color w:val="000000"/>
          <w:sz w:val="18"/>
          <w:szCs w:val="18"/>
        </w:rPr>
        <w:t xml:space="preserve"> </w:t>
      </w:r>
      <w:r w:rsidR="00E95D02" w:rsidRPr="00E95D02">
        <w:rPr>
          <w:rFonts w:ascii="Helvetica" w:hAnsi="Helvetica" w:cs="Times New Roman"/>
          <w:color w:val="000000"/>
          <w:sz w:val="28"/>
          <w:szCs w:val="28"/>
          <w:lang w:val="de-AT"/>
        </w:rPr>
        <w:t>–</w:t>
      </w:r>
      <w:r w:rsidR="00E95D02" w:rsidRPr="00E95D02">
        <w:rPr>
          <w:rFonts w:ascii="Helvetica" w:hAnsi="Helvetica" w:cs="Times New Roman"/>
          <w:b/>
          <w:bCs/>
          <w:color w:val="000000"/>
          <w:sz w:val="28"/>
          <w:szCs w:val="28"/>
          <w:lang w:val="de-AT"/>
        </w:rPr>
        <w:t xml:space="preserve"> Call for Ideas</w:t>
      </w:r>
    </w:p>
    <w:p w14:paraId="614C19C1" w14:textId="77777777" w:rsidR="00E95D02" w:rsidRPr="00E95D02" w:rsidRDefault="00E95D02" w:rsidP="00E95D02">
      <w:pPr>
        <w:rPr>
          <w:rFonts w:ascii="Helvetica" w:hAnsi="Helvetica" w:cs="Times New Roman"/>
          <w:sz w:val="20"/>
          <w:szCs w:val="20"/>
          <w:lang w:val="de-AT"/>
        </w:rPr>
      </w:pPr>
    </w:p>
    <w:p w14:paraId="3F84DB7A" w14:textId="47F634DD" w:rsidR="00E95D02" w:rsidRPr="00E95D02" w:rsidRDefault="0093179B" w:rsidP="00E95D02">
      <w:pPr>
        <w:rPr>
          <w:rFonts w:ascii="Helvetica" w:hAnsi="Helvetica" w:cs="Times New Roman"/>
          <w:sz w:val="22"/>
          <w:szCs w:val="22"/>
          <w:lang w:val="de-AT"/>
        </w:rPr>
      </w:pPr>
      <w:r w:rsidRPr="0093179B">
        <w:rPr>
          <w:rFonts w:ascii="Helvetica" w:hAnsi="Helvetica" w:cs="Times New Roman" w:hint="eastAsia"/>
          <w:b/>
          <w:bCs/>
          <w:color w:val="000000"/>
          <w:sz w:val="22"/>
          <w:szCs w:val="22"/>
          <w:lang w:val="de-AT"/>
        </w:rPr>
        <w:t xml:space="preserve">We are looking for smart ideas and innovative approaches to solutions for the </w:t>
      </w:r>
      <w:r w:rsidRPr="0093179B">
        <w:rPr>
          <w:rFonts w:ascii="Helvetica" w:hAnsi="Helvetica" w:cs="Times New Roman" w:hint="eastAsia"/>
          <w:b/>
          <w:bCs/>
          <w:color w:val="000000"/>
          <w:sz w:val="22"/>
          <w:szCs w:val="22"/>
          <w:lang w:val="de-AT"/>
        </w:rPr>
        <w:t>“</w:t>
      </w:r>
      <w:r w:rsidRPr="0093179B">
        <w:rPr>
          <w:rFonts w:ascii="Helvetica" w:hAnsi="Helvetica" w:cs="Times New Roman" w:hint="eastAsia"/>
          <w:b/>
          <w:bCs/>
          <w:color w:val="000000"/>
          <w:sz w:val="22"/>
          <w:szCs w:val="22"/>
          <w:lang w:val="de-AT"/>
        </w:rPr>
        <w:t>Future Workplace</w:t>
      </w:r>
      <w:r w:rsidRPr="0093179B">
        <w:rPr>
          <w:rFonts w:ascii="Helvetica" w:hAnsi="Helvetica" w:cs="Times New Roman" w:hint="eastAsia"/>
          <w:b/>
          <w:bCs/>
          <w:color w:val="000000"/>
          <w:sz w:val="22"/>
          <w:szCs w:val="22"/>
          <w:lang w:val="de-AT"/>
        </w:rPr>
        <w:t>”</w:t>
      </w:r>
    </w:p>
    <w:p w14:paraId="2EC4A71B" w14:textId="60490A62" w:rsidR="0093179B" w:rsidRDefault="0093179B" w:rsidP="0093179B">
      <w:pPr>
        <w:pStyle w:val="StandardWeb"/>
        <w:rPr>
          <w:rFonts w:ascii="Helvetica" w:hAnsi="Helvetica"/>
          <w:color w:val="000000"/>
          <w:sz w:val="22"/>
          <w:szCs w:val="22"/>
        </w:rPr>
      </w:pPr>
      <w:r w:rsidRPr="0093179B">
        <w:rPr>
          <w:rFonts w:ascii="Helvetica" w:hAnsi="Helvetica" w:hint="eastAsia"/>
          <w:color w:val="000000"/>
          <w:sz w:val="22"/>
          <w:szCs w:val="22"/>
        </w:rPr>
        <w:t>Continued rapid technological developments as a result of factors like digitalisation, automation and artificial intelligence demand a multi-faceted approach to new technologies, methods and media. Companies are called upon to focus on megatrends at an ear</w:t>
      </w:r>
      <w:r w:rsidRPr="0093179B">
        <w:rPr>
          <w:rFonts w:ascii="Helvetica" w:hAnsi="Helvetica"/>
          <w:color w:val="000000"/>
          <w:sz w:val="22"/>
          <w:szCs w:val="22"/>
        </w:rPr>
        <w:t xml:space="preserve">ly stage. This also applies to Doka. The company is using the Josef Umdasch Research Prize 2019 </w:t>
      </w:r>
      <w:r w:rsidRPr="0093179B">
        <w:rPr>
          <w:rFonts w:ascii="Helvetica" w:hAnsi="Helvetica" w:hint="cs"/>
          <w:color w:val="000000"/>
          <w:sz w:val="22"/>
          <w:szCs w:val="22"/>
        </w:rPr>
        <w:t>–</w:t>
      </w:r>
      <w:r w:rsidRPr="0093179B">
        <w:rPr>
          <w:rFonts w:ascii="Helvetica" w:hAnsi="Helvetica"/>
          <w:color w:val="000000"/>
          <w:sz w:val="22"/>
          <w:szCs w:val="22"/>
        </w:rPr>
        <w:t xml:space="preserve"> founded by the parent company, the Umdasch Group </w:t>
      </w:r>
      <w:r w:rsidRPr="0093179B">
        <w:rPr>
          <w:rFonts w:ascii="Helvetica" w:hAnsi="Helvetica" w:hint="cs"/>
          <w:color w:val="000000"/>
          <w:sz w:val="22"/>
          <w:szCs w:val="22"/>
        </w:rPr>
        <w:t>–</w:t>
      </w:r>
      <w:r w:rsidRPr="0093179B">
        <w:rPr>
          <w:rFonts w:ascii="Helvetica" w:hAnsi="Helvetica"/>
          <w:color w:val="000000"/>
          <w:sz w:val="22"/>
          <w:szCs w:val="22"/>
        </w:rPr>
        <w:t xml:space="preserve"> in order to establish contact with national and international start-ups, students and innovators, to find a</w:t>
      </w:r>
      <w:r w:rsidRPr="0093179B">
        <w:rPr>
          <w:rFonts w:ascii="Helvetica" w:hAnsi="Helvetica" w:hint="eastAsia"/>
          <w:color w:val="000000"/>
          <w:sz w:val="22"/>
          <w:szCs w:val="22"/>
        </w:rPr>
        <w:t>nswers to the question regarding the “Future Workplace”.</w:t>
      </w:r>
    </w:p>
    <w:p w14:paraId="6D2039F9" w14:textId="77777777" w:rsidR="0093179B" w:rsidRPr="0093179B" w:rsidRDefault="0093179B" w:rsidP="0093179B">
      <w:pPr>
        <w:rPr>
          <w:rFonts w:hint="eastAsia"/>
        </w:rPr>
      </w:pPr>
    </w:p>
    <w:p w14:paraId="2F585E61" w14:textId="494B772C" w:rsidR="0049107A" w:rsidRDefault="0093179B" w:rsidP="0093179B">
      <w:pPr>
        <w:pStyle w:val="StandardWeb"/>
        <w:spacing w:before="0" w:beforeAutospacing="0"/>
        <w:rPr>
          <w:rFonts w:ascii="Helvetica" w:hAnsi="Helvetica"/>
          <w:color w:val="000000"/>
          <w:sz w:val="22"/>
          <w:szCs w:val="22"/>
        </w:rPr>
      </w:pPr>
      <w:r w:rsidRPr="0093179B">
        <w:rPr>
          <w:rFonts w:ascii="Helvetica" w:hAnsi="Helvetica" w:hint="eastAsia"/>
          <w:color w:val="000000"/>
          <w:sz w:val="22"/>
          <w:szCs w:val="22"/>
        </w:rPr>
        <w:t>“</w:t>
      </w:r>
      <w:r w:rsidRPr="0093179B">
        <w:rPr>
          <w:rFonts w:ascii="Helvetica" w:hAnsi="Helvetica"/>
          <w:color w:val="000000"/>
          <w:sz w:val="22"/>
          <w:szCs w:val="22"/>
        </w:rPr>
        <w:t xml:space="preserve">Greater efficiency and simplification in a world full of complexity </w:t>
      </w:r>
      <w:r w:rsidRPr="0093179B">
        <w:rPr>
          <w:rFonts w:ascii="Helvetica" w:hAnsi="Helvetica" w:hint="cs"/>
          <w:color w:val="000000"/>
          <w:sz w:val="22"/>
          <w:szCs w:val="22"/>
        </w:rPr>
        <w:t>–</w:t>
      </w:r>
      <w:r w:rsidRPr="0093179B">
        <w:rPr>
          <w:rFonts w:ascii="Helvetica" w:hAnsi="Helvetica"/>
          <w:color w:val="000000"/>
          <w:sz w:val="22"/>
          <w:szCs w:val="22"/>
        </w:rPr>
        <w:t xml:space="preserve"> that is what we are aiming at for our customers,</w:t>
      </w:r>
      <w:r w:rsidRPr="0093179B">
        <w:rPr>
          <w:rFonts w:ascii="Helvetica" w:hAnsi="Helvetica" w:hint="eastAsia"/>
          <w:color w:val="000000"/>
          <w:sz w:val="22"/>
          <w:szCs w:val="22"/>
        </w:rPr>
        <w:t>”</w:t>
      </w:r>
      <w:r w:rsidRPr="0093179B">
        <w:rPr>
          <w:rFonts w:ascii="Helvetica" w:hAnsi="Helvetica"/>
          <w:color w:val="000000"/>
          <w:sz w:val="22"/>
          <w:szCs w:val="22"/>
        </w:rPr>
        <w:t xml:space="preserve"> is how Harald Ziebula, Doka-CEO, summarises the starting situation. These efforts also apply to internal processes. Ziebula continues: </w:t>
      </w:r>
      <w:r w:rsidRPr="0093179B">
        <w:rPr>
          <w:rFonts w:ascii="Helvetica" w:hAnsi="Helvetica" w:hint="eastAsia"/>
          <w:color w:val="000000"/>
          <w:sz w:val="22"/>
          <w:szCs w:val="22"/>
        </w:rPr>
        <w:t>“We must give our employees the chance to work in an attractive environment and to some extend interact irrespective of where they are actually located. This requires that we find an answer to the question: What does the Future Workplace look like?”</w:t>
      </w:r>
    </w:p>
    <w:p w14:paraId="085D06A3" w14:textId="77777777" w:rsidR="0093179B" w:rsidRPr="00E52773" w:rsidRDefault="0093179B" w:rsidP="0093179B">
      <w:pPr>
        <w:pStyle w:val="StandardWeb"/>
        <w:spacing w:before="0" w:beforeAutospacing="0"/>
        <w:rPr>
          <w:rFonts w:ascii="Helvetica" w:hAnsi="Helvetica"/>
          <w:sz w:val="22"/>
          <w:szCs w:val="22"/>
        </w:rPr>
      </w:pPr>
    </w:p>
    <w:p w14:paraId="4E4E550C" w14:textId="33B62425" w:rsidR="00E95D02" w:rsidRDefault="00E95D02" w:rsidP="00E95D02">
      <w:pPr>
        <w:pStyle w:val="StandardWeb"/>
        <w:spacing w:before="0" w:beforeAutospacing="0"/>
        <w:rPr>
          <w:rFonts w:ascii="Helvetica" w:hAnsi="Helvetica"/>
          <w:b/>
          <w:bCs/>
          <w:color w:val="000000"/>
          <w:sz w:val="22"/>
          <w:szCs w:val="22"/>
        </w:rPr>
      </w:pPr>
      <w:r w:rsidRPr="00E52773">
        <w:rPr>
          <w:rFonts w:ascii="Helvetica" w:hAnsi="Helvetica"/>
          <w:b/>
          <w:bCs/>
          <w:color w:val="000000"/>
          <w:sz w:val="22"/>
          <w:szCs w:val="22"/>
        </w:rPr>
        <w:t xml:space="preserve">CALL FOR IDEAS | </w:t>
      </w:r>
      <w:r w:rsidR="0093179B">
        <w:rPr>
          <w:rFonts w:ascii="Helvetica" w:hAnsi="Helvetica"/>
          <w:b/>
          <w:bCs/>
          <w:color w:val="000000"/>
          <w:sz w:val="22"/>
          <w:szCs w:val="22"/>
        </w:rPr>
        <w:t>until November 25,</w:t>
      </w:r>
      <w:r w:rsidRPr="00E52773">
        <w:rPr>
          <w:rFonts w:ascii="Helvetica" w:hAnsi="Helvetica"/>
          <w:b/>
          <w:bCs/>
          <w:color w:val="000000"/>
          <w:sz w:val="22"/>
          <w:szCs w:val="22"/>
        </w:rPr>
        <w:t xml:space="preserve"> 2018</w:t>
      </w:r>
    </w:p>
    <w:p w14:paraId="672D95BD" w14:textId="6318A0B8" w:rsidR="0049107A" w:rsidRDefault="0093179B" w:rsidP="0093179B">
      <w:pPr>
        <w:pStyle w:val="StandardWeb"/>
        <w:rPr>
          <w:rFonts w:ascii="Helvetica" w:hAnsi="Helvetica"/>
          <w:color w:val="000000"/>
          <w:sz w:val="22"/>
          <w:szCs w:val="22"/>
        </w:rPr>
      </w:pPr>
      <w:r w:rsidRPr="0093179B">
        <w:rPr>
          <w:rFonts w:ascii="Helvetica" w:hAnsi="Helvetica" w:hint="eastAsia"/>
          <w:color w:val="000000"/>
          <w:sz w:val="22"/>
          <w:szCs w:val="22"/>
        </w:rPr>
        <w:t>Digitalisation, automation, artificial intelligence &amp; co are tools which aim to help to achieve the goals we have set ourselves. How can we use these tools in the best possible way in our daily work? Which methods should we use in our communications and how can we work more smartly and efficiently together in future? And above all: How can our workplace contribute to this?</w:t>
      </w:r>
      <w:r w:rsidRPr="0093179B">
        <w:rPr>
          <w:rFonts w:ascii="Helvetica" w:hAnsi="Helvetica"/>
          <w:color w:val="000000"/>
          <w:sz w:val="22"/>
          <w:szCs w:val="22"/>
        </w:rPr>
        <w:t xml:space="preserve"> </w:t>
      </w:r>
    </w:p>
    <w:p w14:paraId="6E9B08CD" w14:textId="1991415F" w:rsidR="0049107A" w:rsidRDefault="0093179B" w:rsidP="0049107A">
      <w:pPr>
        <w:pStyle w:val="StandardWeb"/>
        <w:numPr>
          <w:ilvl w:val="0"/>
          <w:numId w:val="3"/>
        </w:numPr>
        <w:rPr>
          <w:rFonts w:ascii="Helvetica" w:hAnsi="Helvetica"/>
          <w:color w:val="000000"/>
          <w:sz w:val="22"/>
          <w:szCs w:val="22"/>
        </w:rPr>
      </w:pPr>
      <w:r w:rsidRPr="0093179B">
        <w:rPr>
          <w:rFonts w:ascii="Helvetica" w:hAnsi="Helvetica" w:hint="eastAsia"/>
          <w:color w:val="000000"/>
          <w:sz w:val="22"/>
          <w:szCs w:val="22"/>
        </w:rPr>
        <w:t>We are looking for new approaches to how peo</w:t>
      </w:r>
      <w:r>
        <w:rPr>
          <w:rFonts w:ascii="Helvetica" w:hAnsi="Helvetica" w:hint="eastAsia"/>
          <w:color w:val="000000"/>
          <w:sz w:val="22"/>
          <w:szCs w:val="22"/>
        </w:rPr>
        <w:t>ple can work together in future</w:t>
      </w:r>
      <w:r w:rsidR="0049107A">
        <w:rPr>
          <w:rFonts w:ascii="Helvetica" w:hAnsi="Helvetica"/>
          <w:color w:val="000000"/>
          <w:sz w:val="22"/>
          <w:szCs w:val="22"/>
        </w:rPr>
        <w:t>.</w:t>
      </w:r>
    </w:p>
    <w:p w14:paraId="41BE9A4B" w14:textId="77777777" w:rsidR="0093179B" w:rsidRDefault="0093179B" w:rsidP="0049107A">
      <w:pPr>
        <w:pStyle w:val="StandardWeb"/>
        <w:numPr>
          <w:ilvl w:val="0"/>
          <w:numId w:val="3"/>
        </w:numPr>
        <w:rPr>
          <w:rFonts w:ascii="Helvetica" w:hAnsi="Helvetica"/>
          <w:color w:val="000000"/>
          <w:sz w:val="22"/>
          <w:szCs w:val="22"/>
        </w:rPr>
      </w:pPr>
      <w:r w:rsidRPr="0093179B">
        <w:rPr>
          <w:rFonts w:ascii="Helvetica" w:hAnsi="Helvetica" w:hint="eastAsia"/>
          <w:color w:val="000000"/>
          <w:sz w:val="22"/>
          <w:szCs w:val="22"/>
        </w:rPr>
        <w:t>We are on the lookout for revolutionary ideas and stimuli as to what the Future Workplace might look like.</w:t>
      </w:r>
    </w:p>
    <w:p w14:paraId="745D1CEE" w14:textId="77777777" w:rsidR="0093179B" w:rsidRDefault="0093179B" w:rsidP="0093179B">
      <w:pPr>
        <w:pStyle w:val="StandardWeb"/>
        <w:numPr>
          <w:ilvl w:val="0"/>
          <w:numId w:val="3"/>
        </w:numPr>
        <w:rPr>
          <w:rFonts w:ascii="Helvetica" w:hAnsi="Helvetica"/>
          <w:color w:val="000000"/>
          <w:sz w:val="22"/>
          <w:szCs w:val="22"/>
        </w:rPr>
      </w:pPr>
      <w:r w:rsidRPr="0093179B">
        <w:rPr>
          <w:rFonts w:ascii="Helvetica" w:hAnsi="Helvetica" w:hint="eastAsia"/>
          <w:color w:val="000000"/>
          <w:sz w:val="22"/>
          <w:szCs w:val="22"/>
        </w:rPr>
        <w:t>We are looking for pioneering solutions in order to be able to structure and to share knowledge internationally.</w:t>
      </w:r>
      <w:r w:rsidRPr="0093179B">
        <w:rPr>
          <w:rFonts w:ascii="Helvetica" w:hAnsi="Helvetica"/>
          <w:color w:val="000000"/>
          <w:sz w:val="22"/>
          <w:szCs w:val="22"/>
        </w:rPr>
        <w:t xml:space="preserve"> </w:t>
      </w:r>
    </w:p>
    <w:p w14:paraId="59CAA2AD" w14:textId="332BC8CD" w:rsidR="00E52773" w:rsidRPr="0093179B" w:rsidRDefault="0093179B" w:rsidP="0093179B">
      <w:pPr>
        <w:pStyle w:val="StandardWeb"/>
        <w:numPr>
          <w:ilvl w:val="0"/>
          <w:numId w:val="3"/>
        </w:numPr>
        <w:rPr>
          <w:rFonts w:ascii="Helvetica" w:hAnsi="Helvetica"/>
          <w:color w:val="000000"/>
          <w:sz w:val="22"/>
          <w:szCs w:val="22"/>
        </w:rPr>
      </w:pPr>
      <w:r w:rsidRPr="0093179B">
        <w:rPr>
          <w:rFonts w:ascii="Helvetica" w:hAnsi="Helvetica" w:hint="eastAsia"/>
          <w:color w:val="000000"/>
          <w:sz w:val="22"/>
          <w:szCs w:val="22"/>
        </w:rPr>
        <w:t>We are looking for start-ups, students and collectives who can enable innovative solutions for collaboration and communication at an international level and which pursue future-oriented technologies that will have a positive influence on work and how we deal with each other on a day-to-day basis.</w:t>
      </w:r>
    </w:p>
    <w:p w14:paraId="4A6BB94E" w14:textId="77777777" w:rsidR="0049107A" w:rsidRDefault="0049107A" w:rsidP="00E95D02">
      <w:pPr>
        <w:pStyle w:val="StandardWeb"/>
        <w:spacing w:before="0" w:beforeAutospacing="0"/>
        <w:rPr>
          <w:rFonts w:ascii="Helvetica" w:hAnsi="Helvetica"/>
          <w:color w:val="000000"/>
          <w:sz w:val="22"/>
          <w:szCs w:val="22"/>
        </w:rPr>
      </w:pPr>
    </w:p>
    <w:p w14:paraId="21B0D4AE" w14:textId="77777777" w:rsidR="0049107A" w:rsidRPr="00E52773" w:rsidRDefault="0049107A" w:rsidP="00E95D02">
      <w:pPr>
        <w:pStyle w:val="StandardWeb"/>
        <w:spacing w:before="0" w:beforeAutospacing="0"/>
        <w:rPr>
          <w:rFonts w:ascii="Helvetica" w:hAnsi="Helvetica"/>
          <w:sz w:val="22"/>
          <w:szCs w:val="22"/>
        </w:rPr>
      </w:pPr>
    </w:p>
    <w:p w14:paraId="4DCFA5DB" w14:textId="3AF92F72" w:rsidR="00E95D02" w:rsidRPr="00E52773" w:rsidRDefault="00E95D02" w:rsidP="00E95D02">
      <w:pPr>
        <w:pStyle w:val="StandardWeb"/>
        <w:spacing w:before="0" w:beforeAutospacing="0"/>
        <w:rPr>
          <w:rFonts w:ascii="Helvetica" w:hAnsi="Helvetica"/>
          <w:sz w:val="22"/>
          <w:szCs w:val="22"/>
        </w:rPr>
      </w:pPr>
      <w:r w:rsidRPr="00E52773">
        <w:rPr>
          <w:rFonts w:ascii="Helvetica" w:hAnsi="Helvetica"/>
          <w:b/>
          <w:bCs/>
          <w:color w:val="000000"/>
          <w:sz w:val="22"/>
          <w:szCs w:val="22"/>
        </w:rPr>
        <w:lastRenderedPageBreak/>
        <w:t xml:space="preserve">JOSEF UMDASCH </w:t>
      </w:r>
      <w:r w:rsidR="0093179B">
        <w:rPr>
          <w:rFonts w:ascii="Helvetica" w:hAnsi="Helvetica"/>
          <w:b/>
          <w:bCs/>
          <w:color w:val="000000"/>
          <w:sz w:val="22"/>
          <w:szCs w:val="22"/>
        </w:rPr>
        <w:t>RESEARCH PRIZE</w:t>
      </w:r>
      <w:r w:rsidRPr="00E52773">
        <w:rPr>
          <w:rFonts w:ascii="Helvetica" w:hAnsi="Helvetica"/>
          <w:b/>
          <w:bCs/>
          <w:color w:val="000000"/>
          <w:sz w:val="22"/>
          <w:szCs w:val="22"/>
        </w:rPr>
        <w:t xml:space="preserve"> 2019 by Doka</w:t>
      </w:r>
    </w:p>
    <w:p w14:paraId="1D41877B" w14:textId="77777777" w:rsidR="0093179B" w:rsidRPr="0093179B" w:rsidRDefault="0093179B" w:rsidP="0093179B">
      <w:pPr>
        <w:pStyle w:val="StandardWeb"/>
        <w:rPr>
          <w:rFonts w:ascii="Helvetica" w:hAnsi="Helvetica"/>
          <w:color w:val="000000"/>
          <w:sz w:val="22"/>
          <w:szCs w:val="22"/>
        </w:rPr>
      </w:pPr>
      <w:r w:rsidRPr="0093179B">
        <w:rPr>
          <w:rFonts w:ascii="Helvetica" w:hAnsi="Helvetica" w:hint="eastAsia"/>
          <w:color w:val="000000"/>
          <w:sz w:val="22"/>
          <w:szCs w:val="22"/>
        </w:rPr>
        <w:t>“Since 1991 we have succeeded in reaching young pioneers and far-sighted thinkers with the Josef Umdasch Research Prize. And a cooperation with a company that operates internationally as we do can serve as a springboard for start-ups,” says Andreas J. Ludwig, CEO of Umdasch Group AG. Because the winning idea will be implemented at Doka. The research prize offers start-ups an opportunity to collaborate with a global player and to assume a leading role in the further development of our internal work structures.</w:t>
      </w:r>
    </w:p>
    <w:p w14:paraId="75F72C55" w14:textId="77777777" w:rsidR="0093179B" w:rsidRPr="0093179B" w:rsidRDefault="0093179B" w:rsidP="0093179B">
      <w:pPr>
        <w:rPr>
          <w:rFonts w:hint="eastAsia"/>
        </w:rPr>
      </w:pPr>
      <w:r w:rsidRPr="0093179B">
        <w:rPr>
          <w:rFonts w:hint="eastAsia"/>
        </w:rPr>
        <w:t xml:space="preserve"> </w:t>
      </w:r>
    </w:p>
    <w:p w14:paraId="3AFAE544" w14:textId="266CBC7E" w:rsidR="0049107A" w:rsidRDefault="0093179B" w:rsidP="0093179B">
      <w:pPr>
        <w:pStyle w:val="StandardWeb"/>
        <w:spacing w:before="0" w:beforeAutospacing="0"/>
        <w:rPr>
          <w:rFonts w:ascii="Helvetica" w:hAnsi="Helvetica"/>
          <w:color w:val="000000"/>
          <w:sz w:val="22"/>
          <w:szCs w:val="22"/>
        </w:rPr>
      </w:pPr>
      <w:r w:rsidRPr="0093179B">
        <w:rPr>
          <w:rFonts w:ascii="Helvetica" w:hAnsi="Helvetica" w:hint="eastAsia"/>
          <w:color w:val="000000"/>
          <w:sz w:val="22"/>
          <w:szCs w:val="22"/>
        </w:rPr>
        <w:t>As during the previous year, the World Summit Awards (WSA) are part of the team as our cooperation partner. Thanks to the WSA it is possible to broadcast the “Call for Ideas” throughout the world and to make the international start-up scene aware of the pr</w:t>
      </w:r>
      <w:r w:rsidRPr="0093179B">
        <w:rPr>
          <w:rFonts w:ascii="Helvetica" w:hAnsi="Helvetica"/>
          <w:color w:val="000000"/>
          <w:sz w:val="22"/>
          <w:szCs w:val="22"/>
        </w:rPr>
        <w:t xml:space="preserve">ize. Ideas can be submitted with immediate effect and until 25 November 2018. During December a jury will select a shortlist. The resulting teams will receive financial support amounting to </w:t>
      </w:r>
      <w:r w:rsidRPr="0093179B">
        <w:rPr>
          <w:rFonts w:ascii="Helvetica" w:hAnsi="Helvetica" w:hint="cs"/>
          <w:color w:val="000000"/>
          <w:sz w:val="22"/>
          <w:szCs w:val="22"/>
        </w:rPr>
        <w:t>€</w:t>
      </w:r>
      <w:r w:rsidRPr="0093179B">
        <w:rPr>
          <w:rFonts w:ascii="Helvetica" w:hAnsi="Helvetica"/>
          <w:color w:val="000000"/>
          <w:sz w:val="22"/>
          <w:szCs w:val="22"/>
        </w:rPr>
        <w:t xml:space="preserve"> 5,000.</w:t>
      </w:r>
      <w:r w:rsidRPr="0093179B">
        <w:rPr>
          <w:rFonts w:ascii="Helvetica" w:hAnsi="Helvetica" w:hint="cs"/>
          <w:color w:val="000000"/>
          <w:sz w:val="22"/>
          <w:szCs w:val="22"/>
        </w:rPr>
        <w:t>—</w:t>
      </w:r>
      <w:r w:rsidRPr="0093179B">
        <w:rPr>
          <w:rFonts w:ascii="Helvetica" w:hAnsi="Helvetica"/>
          <w:color w:val="000000"/>
          <w:sz w:val="22"/>
          <w:szCs w:val="22"/>
        </w:rPr>
        <w:t xml:space="preserve"> for the further development and presentation of their id</w:t>
      </w:r>
      <w:r w:rsidRPr="0093179B">
        <w:rPr>
          <w:rFonts w:ascii="Helvetica" w:hAnsi="Helvetica" w:hint="eastAsia"/>
          <w:color w:val="000000"/>
          <w:sz w:val="22"/>
          <w:szCs w:val="22"/>
        </w:rPr>
        <w:t>ea and will be invited to attend the pitch presentations within the framework of the World Summit Congress in Cascais (Portugal) in March 2019, where the winner will be chosen. This will also be the starting signal for the joint realisation of the solution and the subsequent implementation of the tailor-made Future Workplace at Doka.</w:t>
      </w:r>
    </w:p>
    <w:p w14:paraId="3487F688" w14:textId="77777777" w:rsidR="0093179B" w:rsidRDefault="0093179B" w:rsidP="0093179B">
      <w:pPr>
        <w:pStyle w:val="StandardWeb"/>
        <w:spacing w:before="0" w:beforeAutospacing="0"/>
        <w:rPr>
          <w:rFonts w:ascii="Helvetica" w:hAnsi="Helvetica"/>
          <w:sz w:val="22"/>
          <w:szCs w:val="22"/>
        </w:rPr>
      </w:pPr>
    </w:p>
    <w:p w14:paraId="4BC5007C" w14:textId="4561335D" w:rsidR="00E95D02" w:rsidRPr="00E52773" w:rsidRDefault="00E52773" w:rsidP="00E52773">
      <w:pPr>
        <w:pStyle w:val="StandardWeb"/>
        <w:spacing w:before="0" w:beforeAutospacing="0"/>
        <w:rPr>
          <w:rFonts w:ascii="Helvetica" w:hAnsi="Helvetica"/>
          <w:sz w:val="22"/>
          <w:szCs w:val="22"/>
        </w:rPr>
      </w:pPr>
      <w:r w:rsidRPr="00CE5E42">
        <w:rPr>
          <w:rFonts w:ascii="Wingdings" w:hAnsi="Wingdings"/>
          <w:color w:val="000000"/>
        </w:rPr>
        <w:t></w:t>
      </w:r>
      <w:r w:rsidRPr="00E52773">
        <w:rPr>
          <w:rFonts w:ascii="Helvetica" w:hAnsi="Helvetica"/>
          <w:b/>
          <w:bCs/>
          <w:sz w:val="22"/>
          <w:szCs w:val="22"/>
        </w:rPr>
        <w:t xml:space="preserve"> </w:t>
      </w:r>
      <w:r w:rsidR="0093179B">
        <w:rPr>
          <w:rFonts w:ascii="Helvetica" w:hAnsi="Helvetica"/>
          <w:b/>
          <w:bCs/>
          <w:sz w:val="22"/>
          <w:szCs w:val="22"/>
        </w:rPr>
        <w:t>All</w:t>
      </w:r>
      <w:r w:rsidR="00E95D02" w:rsidRPr="00E52773">
        <w:rPr>
          <w:rFonts w:ascii="Helvetica" w:hAnsi="Helvetica"/>
          <w:b/>
          <w:bCs/>
          <w:sz w:val="22"/>
          <w:szCs w:val="22"/>
        </w:rPr>
        <w:t xml:space="preserve"> </w:t>
      </w:r>
      <w:r w:rsidR="0093179B">
        <w:rPr>
          <w:rFonts w:ascii="Helvetica" w:hAnsi="Helvetica"/>
          <w:b/>
          <w:bCs/>
          <w:sz w:val="22"/>
          <w:szCs w:val="22"/>
        </w:rPr>
        <w:t>d</w:t>
      </w:r>
      <w:r w:rsidR="00E95D02" w:rsidRPr="00E52773">
        <w:rPr>
          <w:rFonts w:ascii="Helvetica" w:hAnsi="Helvetica"/>
          <w:b/>
          <w:bCs/>
          <w:sz w:val="22"/>
          <w:szCs w:val="22"/>
        </w:rPr>
        <w:t>etails h</w:t>
      </w:r>
      <w:r w:rsidR="0093179B">
        <w:rPr>
          <w:rFonts w:ascii="Helvetica" w:hAnsi="Helvetica"/>
          <w:b/>
          <w:bCs/>
          <w:sz w:val="22"/>
          <w:szCs w:val="22"/>
        </w:rPr>
        <w:t xml:space="preserve">ere </w:t>
      </w:r>
      <w:hyperlink r:id="rId9" w:history="1">
        <w:r w:rsidR="00E95D02" w:rsidRPr="00E52773">
          <w:rPr>
            <w:rStyle w:val="Link"/>
            <w:rFonts w:ascii="Helvetica" w:hAnsi="Helvetica"/>
            <w:color w:val="auto"/>
            <w:sz w:val="22"/>
            <w:szCs w:val="22"/>
          </w:rPr>
          <w:t xml:space="preserve"> www.umdaschgroup.com/researchprize</w:t>
        </w:r>
      </w:hyperlink>
    </w:p>
    <w:p w14:paraId="5FB08417" w14:textId="77777777" w:rsidR="00E95D02" w:rsidRPr="00E52773" w:rsidRDefault="00E95D02" w:rsidP="00E95D02">
      <w:pPr>
        <w:pStyle w:val="StandardWeb"/>
        <w:spacing w:before="0" w:beforeAutospacing="0"/>
        <w:rPr>
          <w:rFonts w:ascii="Helvetica" w:hAnsi="Helvetica"/>
          <w:sz w:val="22"/>
          <w:szCs w:val="22"/>
        </w:rPr>
      </w:pPr>
    </w:p>
    <w:p w14:paraId="11C8478A" w14:textId="77777777" w:rsidR="00E52773" w:rsidRPr="00E52773" w:rsidRDefault="00E52773" w:rsidP="00E95D02">
      <w:pPr>
        <w:pStyle w:val="StandardWeb"/>
        <w:spacing w:before="0" w:beforeAutospacing="0"/>
        <w:rPr>
          <w:rFonts w:ascii="Helvetica" w:hAnsi="Helvetica"/>
          <w:sz w:val="22"/>
          <w:szCs w:val="22"/>
        </w:rPr>
      </w:pPr>
    </w:p>
    <w:p w14:paraId="4B6D4329" w14:textId="570AC285" w:rsidR="00E95D02" w:rsidRPr="00E52773" w:rsidRDefault="0093179B" w:rsidP="00E95D02">
      <w:pPr>
        <w:pStyle w:val="StandardWeb"/>
        <w:spacing w:before="0" w:beforeAutospacing="0"/>
        <w:rPr>
          <w:rFonts w:ascii="Helvetica" w:hAnsi="Helvetica"/>
          <w:sz w:val="18"/>
          <w:szCs w:val="18"/>
        </w:rPr>
      </w:pPr>
      <w:r>
        <w:rPr>
          <w:rFonts w:ascii="Helvetica" w:hAnsi="Helvetica"/>
          <w:b/>
          <w:bCs/>
          <w:color w:val="000000"/>
          <w:sz w:val="18"/>
          <w:szCs w:val="18"/>
        </w:rPr>
        <w:t>The</w:t>
      </w:r>
      <w:r w:rsidR="00E95D02" w:rsidRPr="00E52773">
        <w:rPr>
          <w:rFonts w:ascii="Helvetica" w:hAnsi="Helvetica"/>
          <w:b/>
          <w:bCs/>
          <w:color w:val="000000"/>
          <w:sz w:val="18"/>
          <w:szCs w:val="18"/>
        </w:rPr>
        <w:t xml:space="preserve"> Josef Umdasch </w:t>
      </w:r>
      <w:r>
        <w:rPr>
          <w:rFonts w:ascii="Helvetica" w:hAnsi="Helvetica"/>
          <w:b/>
          <w:bCs/>
          <w:color w:val="000000"/>
          <w:sz w:val="18"/>
          <w:szCs w:val="18"/>
        </w:rPr>
        <w:t>Research Prize</w:t>
      </w:r>
    </w:p>
    <w:p w14:paraId="25AA4073" w14:textId="63C47128" w:rsidR="00E52773" w:rsidRDefault="0093179B" w:rsidP="00622234">
      <w:pPr>
        <w:pStyle w:val="Default"/>
        <w:rPr>
          <w:rFonts w:ascii="Helvetica" w:hAnsi="Helvetica"/>
          <w:color w:val="auto"/>
          <w:sz w:val="22"/>
          <w:szCs w:val="22"/>
        </w:rPr>
      </w:pPr>
      <w:r w:rsidRPr="0093179B">
        <w:rPr>
          <w:rFonts w:ascii="Helvetica" w:eastAsia="Times New Roman" w:hAnsi="Helvetica" w:cs="Times New Roman" w:hint="eastAsia"/>
          <w:sz w:val="18"/>
          <w:szCs w:val="18"/>
        </w:rPr>
        <w:t>Since 1990 the Umdasch Group has been supporting outstanding achievements in research and development through the Josef Umdasch Research Prize. The award is named for Josef Umdasch, the father of the company’s present owners Hilde Umdasch and Alfred Umdasch, who initiated the prize. Today the prize forms an important part of the Umdasch Foundation, an initiative of the Umdasch Group. It aims encourage the personal development of young people and to support initiatives which focus on the topics of education and knowledge transfer worldwide.</w:t>
      </w:r>
    </w:p>
    <w:p w14:paraId="0F7747AF" w14:textId="77777777" w:rsidR="00E52773" w:rsidRDefault="00E52773" w:rsidP="00622234">
      <w:pPr>
        <w:pStyle w:val="Default"/>
        <w:rPr>
          <w:rFonts w:ascii="Helvetica" w:hAnsi="Helvetica"/>
          <w:color w:val="auto"/>
          <w:sz w:val="22"/>
          <w:szCs w:val="22"/>
        </w:rPr>
      </w:pPr>
    </w:p>
    <w:p w14:paraId="6E05B81F" w14:textId="77777777" w:rsidR="00E52773" w:rsidRDefault="00E52773" w:rsidP="00622234">
      <w:pPr>
        <w:pStyle w:val="Default"/>
        <w:rPr>
          <w:rFonts w:ascii="Helvetica" w:hAnsi="Helvetica"/>
          <w:color w:val="auto"/>
          <w:sz w:val="22"/>
          <w:szCs w:val="22"/>
        </w:rPr>
      </w:pPr>
    </w:p>
    <w:p w14:paraId="39EF7809" w14:textId="77777777" w:rsidR="0093179B" w:rsidRDefault="0093179B" w:rsidP="00622234">
      <w:pPr>
        <w:pStyle w:val="Default"/>
        <w:rPr>
          <w:rFonts w:ascii="Helvetica" w:hAnsi="Helvetica"/>
          <w:color w:val="auto"/>
          <w:sz w:val="22"/>
          <w:szCs w:val="22"/>
        </w:rPr>
      </w:pPr>
    </w:p>
    <w:p w14:paraId="32DCCC02" w14:textId="77777777" w:rsidR="0093179B" w:rsidRDefault="0093179B" w:rsidP="00622234">
      <w:pPr>
        <w:pStyle w:val="Default"/>
        <w:rPr>
          <w:rFonts w:ascii="Helvetica" w:hAnsi="Helvetica"/>
          <w:color w:val="auto"/>
          <w:sz w:val="22"/>
          <w:szCs w:val="22"/>
        </w:rPr>
      </w:pPr>
    </w:p>
    <w:p w14:paraId="5B8B414A" w14:textId="77777777" w:rsidR="0093179B" w:rsidRDefault="0093179B" w:rsidP="00622234">
      <w:pPr>
        <w:pStyle w:val="Default"/>
        <w:rPr>
          <w:rFonts w:ascii="Helvetica" w:hAnsi="Helvetica"/>
          <w:color w:val="auto"/>
          <w:sz w:val="22"/>
          <w:szCs w:val="22"/>
        </w:rPr>
      </w:pPr>
    </w:p>
    <w:p w14:paraId="0854A88D" w14:textId="77777777" w:rsidR="0093179B" w:rsidRDefault="0093179B" w:rsidP="00622234">
      <w:pPr>
        <w:pStyle w:val="Default"/>
        <w:rPr>
          <w:rFonts w:ascii="Helvetica" w:hAnsi="Helvetica"/>
          <w:color w:val="auto"/>
          <w:sz w:val="22"/>
          <w:szCs w:val="22"/>
        </w:rPr>
      </w:pPr>
    </w:p>
    <w:p w14:paraId="3C4347F3" w14:textId="77777777" w:rsidR="0093179B" w:rsidRPr="0093179B" w:rsidRDefault="0093179B" w:rsidP="0093179B">
      <w:pPr>
        <w:pStyle w:val="Default"/>
        <w:rPr>
          <w:rFonts w:ascii="Helvetica" w:hAnsi="Helvetica"/>
          <w:b/>
          <w:color w:val="auto"/>
          <w:sz w:val="18"/>
          <w:szCs w:val="18"/>
          <w:lang w:val="pt-PT"/>
        </w:rPr>
      </w:pPr>
      <w:r w:rsidRPr="0093179B">
        <w:rPr>
          <w:rFonts w:ascii="Helvetica" w:hAnsi="Helvetica" w:hint="eastAsia"/>
          <w:b/>
          <w:color w:val="auto"/>
          <w:sz w:val="18"/>
          <w:szCs w:val="18"/>
          <w:lang w:val="pt-PT"/>
        </w:rPr>
        <w:t>For further information, please contact:</w:t>
      </w:r>
    </w:p>
    <w:p w14:paraId="022B06A2" w14:textId="77777777" w:rsidR="00317F4F" w:rsidRPr="00E95D02" w:rsidRDefault="00317F4F" w:rsidP="00317F4F">
      <w:pPr>
        <w:rPr>
          <w:rFonts w:ascii="Helvetica" w:hAnsi="Helvetica" w:cs="Times New Roman"/>
          <w:sz w:val="18"/>
          <w:szCs w:val="18"/>
          <w:lang w:val="de-AT"/>
        </w:rPr>
      </w:pPr>
      <w:r w:rsidRPr="00E95D02">
        <w:rPr>
          <w:rFonts w:ascii="Helvetica" w:hAnsi="Helvetica" w:cs="Times New Roman"/>
          <w:color w:val="000000"/>
          <w:sz w:val="18"/>
          <w:szCs w:val="18"/>
          <w:lang w:val="de-AT"/>
        </w:rPr>
        <w:t xml:space="preserve">Umdasch Group AG </w:t>
      </w:r>
      <w:r>
        <w:rPr>
          <w:rFonts w:ascii="Helvetica" w:hAnsi="Helvetica" w:cs="Times New Roman"/>
          <w:color w:val="000000"/>
          <w:sz w:val="18"/>
          <w:szCs w:val="18"/>
          <w:lang w:val="de-AT"/>
        </w:rPr>
        <w:t xml:space="preserve"> | </w:t>
      </w:r>
      <w:r w:rsidRPr="00E95D02">
        <w:rPr>
          <w:rFonts w:ascii="Helvetica" w:hAnsi="Helvetica" w:cs="Times New Roman"/>
          <w:color w:val="000000"/>
          <w:sz w:val="18"/>
          <w:szCs w:val="18"/>
          <w:lang w:val="de-AT"/>
        </w:rPr>
        <w:t>Evi Roseneder | Director Corporate Communication</w:t>
      </w:r>
    </w:p>
    <w:p w14:paraId="47AA2F98" w14:textId="77777777" w:rsidR="00317F4F" w:rsidRPr="00E52773" w:rsidRDefault="00317F4F" w:rsidP="00317F4F">
      <w:pPr>
        <w:rPr>
          <w:rFonts w:ascii="Helvetica" w:hAnsi="Helvetica" w:cs="Times New Roman"/>
          <w:sz w:val="18"/>
          <w:szCs w:val="18"/>
          <w:lang w:val="de-AT"/>
        </w:rPr>
      </w:pPr>
      <w:r w:rsidRPr="00E95D02">
        <w:rPr>
          <w:rFonts w:ascii="Helvetica" w:hAnsi="Helvetica" w:cs="Times New Roman"/>
          <w:color w:val="000000"/>
          <w:sz w:val="18"/>
          <w:szCs w:val="18"/>
          <w:lang w:val="de-AT"/>
        </w:rPr>
        <w:t>m. +43 664 88 38 4393</w:t>
      </w:r>
      <w:r>
        <w:rPr>
          <w:rFonts w:ascii="Helvetica" w:hAnsi="Helvetica" w:cs="Times New Roman"/>
          <w:sz w:val="18"/>
          <w:szCs w:val="18"/>
          <w:lang w:val="de-AT"/>
        </w:rPr>
        <w:t xml:space="preserve"> | </w:t>
      </w:r>
      <w:r w:rsidRPr="00E95D02">
        <w:rPr>
          <w:rFonts w:ascii="Helvetica" w:hAnsi="Helvetica" w:cs="Times New Roman"/>
          <w:color w:val="000000"/>
          <w:sz w:val="18"/>
          <w:szCs w:val="18"/>
          <w:lang w:val="de-AT"/>
        </w:rPr>
        <w:t xml:space="preserve">e. </w:t>
      </w:r>
      <w:hyperlink r:id="rId10" w:history="1">
        <w:r w:rsidRPr="00D6386D">
          <w:rPr>
            <w:rStyle w:val="Link"/>
            <w:rFonts w:ascii="Helvetica" w:hAnsi="Helvetica" w:cs="Times New Roman"/>
            <w:color w:val="auto"/>
            <w:sz w:val="18"/>
            <w:szCs w:val="18"/>
            <w:u w:val="none"/>
            <w:lang w:val="de-AT"/>
          </w:rPr>
          <w:t>communication(at)umdaschgroup.com</w:t>
        </w:r>
      </w:hyperlink>
      <w:r w:rsidRPr="00E52773">
        <w:rPr>
          <w:rFonts w:ascii="Helvetica" w:hAnsi="Helvetica"/>
          <w:sz w:val="18"/>
          <w:szCs w:val="18"/>
        </w:rPr>
        <w:br/>
      </w:r>
      <w:hyperlink r:id="rId11" w:history="1">
        <w:r w:rsidRPr="00E52773">
          <w:rPr>
            <w:rStyle w:val="Link"/>
            <w:rFonts w:ascii="Helvetica" w:hAnsi="Helvetica"/>
            <w:color w:val="auto"/>
            <w:sz w:val="18"/>
            <w:szCs w:val="18"/>
          </w:rPr>
          <w:t>www.umdaschgroup.com</w:t>
        </w:r>
      </w:hyperlink>
      <w:r>
        <w:rPr>
          <w:rFonts w:ascii="Helvetica" w:hAnsi="Helvetica"/>
          <w:sz w:val="18"/>
          <w:szCs w:val="18"/>
        </w:rPr>
        <w:t xml:space="preserve"> |</w:t>
      </w:r>
      <w:r w:rsidRPr="00E52773">
        <w:rPr>
          <w:rFonts w:ascii="Helvetica" w:hAnsi="Helvetica"/>
          <w:sz w:val="18"/>
          <w:szCs w:val="18"/>
        </w:rPr>
        <w:t xml:space="preserve"> </w:t>
      </w:r>
      <w:hyperlink r:id="rId12" w:history="1">
        <w:r>
          <w:rPr>
            <w:rStyle w:val="Link"/>
            <w:rFonts w:ascii="Helvetica" w:hAnsi="Helvetica"/>
            <w:color w:val="auto"/>
            <w:sz w:val="18"/>
            <w:szCs w:val="18"/>
          </w:rPr>
          <w:t>www.foundation.umdaschgroup.com</w:t>
        </w:r>
      </w:hyperlink>
    </w:p>
    <w:p w14:paraId="461A2C01" w14:textId="63D51F9F" w:rsidR="000B175E" w:rsidRPr="0093179B" w:rsidRDefault="000B175E" w:rsidP="00317F4F">
      <w:pPr>
        <w:pStyle w:val="Default"/>
        <w:rPr>
          <w:rFonts w:ascii="Helvetica" w:eastAsia="Times New Roman" w:hAnsi="Helvetica" w:cs="Times New Roman"/>
          <w:sz w:val="18"/>
          <w:szCs w:val="18"/>
        </w:rPr>
      </w:pPr>
    </w:p>
    <w:sectPr w:rsidR="000B175E" w:rsidRPr="0093179B" w:rsidSect="00001C57">
      <w:headerReference w:type="default" r:id="rId13"/>
      <w:footerReference w:type="default" r:id="rId14"/>
      <w:pgSz w:w="11900" w:h="16840"/>
      <w:pgMar w:top="1247" w:right="1418" w:bottom="851" w:left="1418" w:header="709" w:footer="48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7910C2" w14:textId="77777777" w:rsidR="006D6F8B" w:rsidRDefault="006D6F8B" w:rsidP="00E3305E">
      <w:pPr>
        <w:rPr>
          <w:rFonts w:hint="eastAsia"/>
        </w:rPr>
      </w:pPr>
      <w:r>
        <w:separator/>
      </w:r>
    </w:p>
  </w:endnote>
  <w:endnote w:type="continuationSeparator" w:id="0">
    <w:p w14:paraId="6CEB4D91" w14:textId="77777777" w:rsidR="006D6F8B" w:rsidRDefault="006D6F8B" w:rsidP="00E3305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00"/>
    <w:family w:val="roman"/>
    <w:notTrueType/>
    <w:pitch w:val="default"/>
  </w:font>
  <w:font w:name="ＭＳ 明朝">
    <w:altName w:val="Arial Unicode MS"/>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1B4F7" w14:textId="57756FE8" w:rsidR="000F777F" w:rsidRPr="00E52773" w:rsidRDefault="0093179B" w:rsidP="00C32112">
    <w:pPr>
      <w:pStyle w:val="Fuzeile"/>
      <w:rPr>
        <w:rFonts w:ascii="Helvetica" w:hAnsi="Helvetica" w:cs="Arial"/>
        <w:sz w:val="18"/>
        <w:szCs w:val="18"/>
      </w:rPr>
    </w:pPr>
    <w:r>
      <w:rPr>
        <w:rFonts w:ascii="Helvetica" w:hAnsi="Helvetica" w:cs="Arial"/>
        <w:sz w:val="18"/>
        <w:szCs w:val="18"/>
      </w:rPr>
      <w:t>Press Release</w:t>
    </w:r>
    <w:r w:rsidR="00E52773" w:rsidRPr="00E52773">
      <w:rPr>
        <w:rFonts w:ascii="Helvetica" w:hAnsi="Helvetica" w:cs="Arial"/>
        <w:sz w:val="18"/>
        <w:szCs w:val="18"/>
      </w:rPr>
      <w:t xml:space="preserve"> | Josef Umdasch </w:t>
    </w:r>
    <w:r>
      <w:rPr>
        <w:rFonts w:ascii="Helvetica" w:hAnsi="Helvetica" w:cs="Arial"/>
        <w:sz w:val="18"/>
        <w:szCs w:val="18"/>
      </w:rPr>
      <w:t xml:space="preserve">Reserach Prize </w:t>
    </w:r>
    <w:r w:rsidR="00E52773" w:rsidRPr="00E52773">
      <w:rPr>
        <w:rFonts w:ascii="Helvetica" w:hAnsi="Helvetica" w:cs="Arial"/>
        <w:sz w:val="18"/>
        <w:szCs w:val="18"/>
      </w:rPr>
      <w:t>2019</w:t>
    </w:r>
  </w:p>
  <w:p w14:paraId="12E84565" w14:textId="59C735F4" w:rsidR="00E52773" w:rsidRPr="00E52773" w:rsidRDefault="0093179B" w:rsidP="00C32112">
    <w:pPr>
      <w:pStyle w:val="Fuzeile"/>
      <w:rPr>
        <w:rFonts w:ascii="Helvetica" w:hAnsi="Helvetica" w:cs="Arial"/>
        <w:sz w:val="18"/>
        <w:szCs w:val="18"/>
      </w:rPr>
    </w:pPr>
    <w:r>
      <w:rPr>
        <w:rFonts w:ascii="Helvetica" w:hAnsi="Helvetica" w:cs="Arial"/>
        <w:sz w:val="18"/>
        <w:szCs w:val="18"/>
      </w:rPr>
      <w:t>Page</w:t>
    </w:r>
    <w:r w:rsidR="00E52773" w:rsidRPr="00E52773">
      <w:rPr>
        <w:rFonts w:ascii="Helvetica" w:hAnsi="Helvetica" w:cs="Arial"/>
        <w:sz w:val="18"/>
        <w:szCs w:val="18"/>
      </w:rPr>
      <w:t xml:space="preserve"> </w:t>
    </w:r>
    <w:r w:rsidR="00E52773" w:rsidRPr="00E52773">
      <w:rPr>
        <w:rStyle w:val="Seitenzahl"/>
        <w:rFonts w:ascii="Helvetica" w:hAnsi="Helvetica"/>
        <w:sz w:val="18"/>
        <w:szCs w:val="18"/>
      </w:rPr>
      <w:fldChar w:fldCharType="begin"/>
    </w:r>
    <w:r w:rsidR="00E52773" w:rsidRPr="00E52773">
      <w:rPr>
        <w:rStyle w:val="Seitenzahl"/>
        <w:rFonts w:ascii="Helvetica" w:hAnsi="Helvetica"/>
        <w:sz w:val="18"/>
        <w:szCs w:val="18"/>
      </w:rPr>
      <w:instrText xml:space="preserve"> PAGE </w:instrText>
    </w:r>
    <w:r w:rsidR="00E52773" w:rsidRPr="00E52773">
      <w:rPr>
        <w:rStyle w:val="Seitenzahl"/>
        <w:rFonts w:ascii="Helvetica" w:hAnsi="Helvetica"/>
        <w:sz w:val="18"/>
        <w:szCs w:val="18"/>
      </w:rPr>
      <w:fldChar w:fldCharType="separate"/>
    </w:r>
    <w:r w:rsidR="0089497D">
      <w:rPr>
        <w:rStyle w:val="Seitenzahl"/>
        <w:rFonts w:ascii="Helvetica" w:hAnsi="Helvetica"/>
        <w:noProof/>
        <w:sz w:val="18"/>
        <w:szCs w:val="18"/>
      </w:rPr>
      <w:t>2</w:t>
    </w:r>
    <w:r w:rsidR="00E52773" w:rsidRPr="00E52773">
      <w:rPr>
        <w:rStyle w:val="Seitenzahl"/>
        <w:rFonts w:ascii="Helvetica" w:hAnsi="Helvetica"/>
        <w:sz w:val="18"/>
        <w:szCs w:val="18"/>
      </w:rPr>
      <w:fldChar w:fldCharType="end"/>
    </w:r>
  </w:p>
  <w:p w14:paraId="73BAE91D" w14:textId="77777777" w:rsidR="000F777F" w:rsidRPr="00C32112" w:rsidRDefault="000F777F">
    <w:pPr>
      <w:pStyle w:val="Fuzeile"/>
      <w:rPr>
        <w:rFonts w:hint="eastAsia"/>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6ED83" w14:textId="77777777" w:rsidR="006D6F8B" w:rsidRDefault="006D6F8B" w:rsidP="00E3305E">
      <w:pPr>
        <w:rPr>
          <w:rFonts w:hint="eastAsia"/>
        </w:rPr>
      </w:pPr>
      <w:r>
        <w:separator/>
      </w:r>
    </w:p>
  </w:footnote>
  <w:footnote w:type="continuationSeparator" w:id="0">
    <w:p w14:paraId="7DF5E347" w14:textId="77777777" w:rsidR="006D6F8B" w:rsidRDefault="006D6F8B" w:rsidP="00E3305E">
      <w:pPr>
        <w:rPr>
          <w:rFonts w:hint="eastAsia"/>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A7FCD" w14:textId="77777777" w:rsidR="00E52773" w:rsidRDefault="00E52773">
    <w:pPr>
      <w:rPr>
        <w:rFonts w:hint="eastAsia"/>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E52773" w14:paraId="4EAF9E70" w14:textId="77777777" w:rsidTr="00E52773">
      <w:tc>
        <w:tcPr>
          <w:tcW w:w="4602" w:type="dxa"/>
        </w:tcPr>
        <w:p w14:paraId="43F5AC8C" w14:textId="567C16C7" w:rsidR="00E52773" w:rsidRDefault="0093179B" w:rsidP="00E52773">
          <w:pPr>
            <w:pStyle w:val="Kopfzeile"/>
            <w:rPr>
              <w:rFonts w:ascii="Helvetica" w:hAnsi="Helvetica" w:cs="Arial"/>
              <w:b/>
              <w:sz w:val="27"/>
              <w:szCs w:val="27"/>
              <w:u w:val="single"/>
            </w:rPr>
          </w:pPr>
          <w:r>
            <w:rPr>
              <w:rFonts w:ascii="Helvetica" w:hAnsi="Helvetica" w:cs="Arial"/>
              <w:b/>
              <w:sz w:val="27"/>
              <w:szCs w:val="27"/>
              <w:u w:val="single"/>
            </w:rPr>
            <w:t>Press Release</w:t>
          </w:r>
        </w:p>
        <w:p w14:paraId="42E93EDE" w14:textId="77777777" w:rsidR="00E52773" w:rsidRDefault="00E52773" w:rsidP="00E3305E">
          <w:pPr>
            <w:pStyle w:val="Kopfzeile"/>
            <w:rPr>
              <w:rFonts w:ascii="Helvetica" w:hAnsi="Helvetica" w:cs="Arial"/>
              <w:b/>
              <w:sz w:val="27"/>
              <w:szCs w:val="27"/>
              <w:u w:val="single"/>
            </w:rPr>
          </w:pPr>
        </w:p>
      </w:tc>
      <w:tc>
        <w:tcPr>
          <w:tcW w:w="4602" w:type="dxa"/>
        </w:tcPr>
        <w:p w14:paraId="091D937B" w14:textId="77777777" w:rsidR="00E52773" w:rsidRDefault="00E52773" w:rsidP="00E3305E">
          <w:pPr>
            <w:pStyle w:val="Kopfzeile"/>
            <w:rPr>
              <w:rFonts w:ascii="Helvetica" w:hAnsi="Helvetica" w:cs="Arial"/>
              <w:b/>
              <w:sz w:val="27"/>
              <w:szCs w:val="27"/>
              <w:u w:val="single"/>
            </w:rPr>
          </w:pPr>
          <w:r w:rsidRPr="00E3305E">
            <w:rPr>
              <w:rFonts w:ascii="Arial" w:hAnsi="Arial" w:cs="Arial"/>
              <w:noProof/>
              <w:sz w:val="27"/>
              <w:szCs w:val="27"/>
            </w:rPr>
            <w:drawing>
              <wp:anchor distT="0" distB="0" distL="114300" distR="114300" simplePos="0" relativeHeight="251658240" behindDoc="0" locked="0" layoutInCell="1" allowOverlap="1" wp14:anchorId="7F9E7CB5" wp14:editId="7E233565">
                <wp:simplePos x="0" y="0"/>
                <wp:positionH relativeFrom="margin">
                  <wp:posOffset>354330</wp:posOffset>
                </wp:positionH>
                <wp:positionV relativeFrom="margin">
                  <wp:posOffset>52070</wp:posOffset>
                </wp:positionV>
                <wp:extent cx="2404745" cy="397510"/>
                <wp:effectExtent l="0" t="0" r="8255" b="8890"/>
                <wp:wrapSquare wrapText="bothSides"/>
                <wp:docPr id="1" name="Bild 1" descr="umdaschgroup_1C.jpg"/>
                <wp:cNvGraphicFramePr/>
                <a:graphic xmlns:a="http://schemas.openxmlformats.org/drawingml/2006/main">
                  <a:graphicData uri="http://schemas.openxmlformats.org/drawingml/2006/picture">
                    <pic:pic xmlns:pic="http://schemas.openxmlformats.org/drawingml/2006/picture">
                      <pic:nvPicPr>
                        <pic:cNvPr id="0" name="umdaschgroup_1C.jpg"/>
                        <pic:cNvPicPr/>
                      </pic:nvPicPr>
                      <pic:blipFill>
                        <a:blip r:embed="rId1">
                          <a:extLst>
                            <a:ext uri="{28A0092B-C50C-407E-A947-70E740481C1C}">
                              <a14:useLocalDpi xmlns:a14="http://schemas.microsoft.com/office/drawing/2010/main" val="0"/>
                            </a:ext>
                          </a:extLst>
                        </a:blip>
                        <a:stretch>
                          <a:fillRect/>
                        </a:stretch>
                      </pic:blipFill>
                      <pic:spPr>
                        <a:xfrm>
                          <a:off x="0" y="0"/>
                          <a:ext cx="2404745" cy="397510"/>
                        </a:xfrm>
                        <a:prstGeom prst="rect">
                          <a:avLst/>
                        </a:prstGeom>
                      </pic:spPr>
                    </pic:pic>
                  </a:graphicData>
                </a:graphic>
              </wp:anchor>
            </w:drawing>
          </w:r>
        </w:p>
      </w:tc>
    </w:tr>
  </w:tbl>
  <w:p w14:paraId="425E16D7" w14:textId="77777777" w:rsidR="00E52773" w:rsidRDefault="00E52773" w:rsidP="00E3305E">
    <w:pPr>
      <w:pStyle w:val="Kopfzeile"/>
      <w:rPr>
        <w:rFonts w:ascii="Arial" w:hAnsi="Arial" w:cs="Arial"/>
        <w:sz w:val="27"/>
        <w:szCs w:val="27"/>
      </w:rPr>
    </w:pPr>
  </w:p>
  <w:p w14:paraId="2E9EFC04" w14:textId="77777777" w:rsidR="000F777F" w:rsidRPr="00E3305E" w:rsidRDefault="000F777F" w:rsidP="00E3305E">
    <w:pPr>
      <w:pStyle w:val="Kopfzeile"/>
      <w:rPr>
        <w:rFonts w:ascii="Arial" w:hAnsi="Arial" w:cs="Arial"/>
      </w:rPr>
    </w:pPr>
    <w:r>
      <w:rPr>
        <w:rFonts w:ascii="Arial" w:hAnsi="Arial" w:cs="Arial"/>
        <w:sz w:val="27"/>
        <w:szCs w:val="27"/>
      </w:rPr>
      <w:tab/>
    </w:r>
    <w:r>
      <w:rPr>
        <w:rFonts w:ascii="Arial" w:hAnsi="Arial" w:cs="Arial"/>
        <w:sz w:val="27"/>
        <w:szCs w:val="27"/>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4DF1"/>
    <w:multiLevelType w:val="hybridMultilevel"/>
    <w:tmpl w:val="BCD259A0"/>
    <w:lvl w:ilvl="0" w:tplc="F31862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4365E16"/>
    <w:multiLevelType w:val="hybridMultilevel"/>
    <w:tmpl w:val="5AA853EA"/>
    <w:lvl w:ilvl="0" w:tplc="ED6A7F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01B03C3"/>
    <w:multiLevelType w:val="hybridMultilevel"/>
    <w:tmpl w:val="04AA2738"/>
    <w:lvl w:ilvl="0" w:tplc="F31862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138"/>
    <w:rsid w:val="000011A1"/>
    <w:rsid w:val="00001C57"/>
    <w:rsid w:val="00003ECD"/>
    <w:rsid w:val="00011CE3"/>
    <w:rsid w:val="000146E8"/>
    <w:rsid w:val="000246A9"/>
    <w:rsid w:val="00032BAA"/>
    <w:rsid w:val="0005316B"/>
    <w:rsid w:val="00056377"/>
    <w:rsid w:val="000762E7"/>
    <w:rsid w:val="00082344"/>
    <w:rsid w:val="000960DB"/>
    <w:rsid w:val="0009668B"/>
    <w:rsid w:val="000B175E"/>
    <w:rsid w:val="000C12B2"/>
    <w:rsid w:val="000C43CD"/>
    <w:rsid w:val="000D538D"/>
    <w:rsid w:val="000E16AF"/>
    <w:rsid w:val="000E6E5D"/>
    <w:rsid w:val="000F178C"/>
    <w:rsid w:val="000F777F"/>
    <w:rsid w:val="00100B7D"/>
    <w:rsid w:val="00106087"/>
    <w:rsid w:val="001101A3"/>
    <w:rsid w:val="00111F00"/>
    <w:rsid w:val="00127856"/>
    <w:rsid w:val="00134A0A"/>
    <w:rsid w:val="0013798B"/>
    <w:rsid w:val="00143C0F"/>
    <w:rsid w:val="0017332A"/>
    <w:rsid w:val="00174425"/>
    <w:rsid w:val="001A1C2C"/>
    <w:rsid w:val="001C5535"/>
    <w:rsid w:val="001D6A63"/>
    <w:rsid w:val="001E5306"/>
    <w:rsid w:val="001E63FE"/>
    <w:rsid w:val="001E71CD"/>
    <w:rsid w:val="00201FF1"/>
    <w:rsid w:val="002075B9"/>
    <w:rsid w:val="00227EB0"/>
    <w:rsid w:val="00235EF0"/>
    <w:rsid w:val="00241F57"/>
    <w:rsid w:val="00247AFA"/>
    <w:rsid w:val="00251742"/>
    <w:rsid w:val="00251CD6"/>
    <w:rsid w:val="00262CD8"/>
    <w:rsid w:val="00271E75"/>
    <w:rsid w:val="00280BFA"/>
    <w:rsid w:val="002817FB"/>
    <w:rsid w:val="002A0055"/>
    <w:rsid w:val="002A5DA2"/>
    <w:rsid w:val="002B225A"/>
    <w:rsid w:val="002C5778"/>
    <w:rsid w:val="002D0F4B"/>
    <w:rsid w:val="002D43B2"/>
    <w:rsid w:val="002D6ACA"/>
    <w:rsid w:val="002E256F"/>
    <w:rsid w:val="00305789"/>
    <w:rsid w:val="003111E7"/>
    <w:rsid w:val="00317F4F"/>
    <w:rsid w:val="00322FC3"/>
    <w:rsid w:val="0032654B"/>
    <w:rsid w:val="00330258"/>
    <w:rsid w:val="00331A6B"/>
    <w:rsid w:val="00333B46"/>
    <w:rsid w:val="0034104D"/>
    <w:rsid w:val="0035117A"/>
    <w:rsid w:val="00365981"/>
    <w:rsid w:val="00367202"/>
    <w:rsid w:val="003677B0"/>
    <w:rsid w:val="0037674B"/>
    <w:rsid w:val="003847BE"/>
    <w:rsid w:val="00393FC1"/>
    <w:rsid w:val="0039529A"/>
    <w:rsid w:val="00397430"/>
    <w:rsid w:val="003A15CB"/>
    <w:rsid w:val="003A7E82"/>
    <w:rsid w:val="003B6F41"/>
    <w:rsid w:val="003B6FB3"/>
    <w:rsid w:val="003C5BE3"/>
    <w:rsid w:val="003D75A4"/>
    <w:rsid w:val="003E2151"/>
    <w:rsid w:val="003E4A2C"/>
    <w:rsid w:val="003E578B"/>
    <w:rsid w:val="003E76ED"/>
    <w:rsid w:val="003F56D3"/>
    <w:rsid w:val="003F77FC"/>
    <w:rsid w:val="00405A37"/>
    <w:rsid w:val="00412FA7"/>
    <w:rsid w:val="00431ABD"/>
    <w:rsid w:val="004345C3"/>
    <w:rsid w:val="0044283A"/>
    <w:rsid w:val="00451F89"/>
    <w:rsid w:val="00455225"/>
    <w:rsid w:val="00457706"/>
    <w:rsid w:val="00466E0D"/>
    <w:rsid w:val="0046739A"/>
    <w:rsid w:val="00474AE7"/>
    <w:rsid w:val="00476153"/>
    <w:rsid w:val="00490D3B"/>
    <w:rsid w:val="0049107A"/>
    <w:rsid w:val="004D2A75"/>
    <w:rsid w:val="004E5D83"/>
    <w:rsid w:val="004F033D"/>
    <w:rsid w:val="004F2A5F"/>
    <w:rsid w:val="004F4353"/>
    <w:rsid w:val="004F538C"/>
    <w:rsid w:val="00522DD7"/>
    <w:rsid w:val="005248E3"/>
    <w:rsid w:val="00527A60"/>
    <w:rsid w:val="00533001"/>
    <w:rsid w:val="00536168"/>
    <w:rsid w:val="00547CDA"/>
    <w:rsid w:val="0055702B"/>
    <w:rsid w:val="0056256A"/>
    <w:rsid w:val="00580033"/>
    <w:rsid w:val="005870F2"/>
    <w:rsid w:val="0059115E"/>
    <w:rsid w:val="00594547"/>
    <w:rsid w:val="005A3E3D"/>
    <w:rsid w:val="005B2FC1"/>
    <w:rsid w:val="005B3D0D"/>
    <w:rsid w:val="005C0F7D"/>
    <w:rsid w:val="005C5F3F"/>
    <w:rsid w:val="005D06B5"/>
    <w:rsid w:val="005F1631"/>
    <w:rsid w:val="0060020F"/>
    <w:rsid w:val="006024AA"/>
    <w:rsid w:val="00605C36"/>
    <w:rsid w:val="00617FE7"/>
    <w:rsid w:val="00621CEC"/>
    <w:rsid w:val="00622234"/>
    <w:rsid w:val="006363AF"/>
    <w:rsid w:val="00643396"/>
    <w:rsid w:val="00650B4A"/>
    <w:rsid w:val="00662A66"/>
    <w:rsid w:val="006645EC"/>
    <w:rsid w:val="0068585C"/>
    <w:rsid w:val="00687601"/>
    <w:rsid w:val="00687C0A"/>
    <w:rsid w:val="00687E4D"/>
    <w:rsid w:val="0069055F"/>
    <w:rsid w:val="006C76CC"/>
    <w:rsid w:val="006D6F8B"/>
    <w:rsid w:val="006E761D"/>
    <w:rsid w:val="007004B8"/>
    <w:rsid w:val="00706E8B"/>
    <w:rsid w:val="00717AF5"/>
    <w:rsid w:val="007263D8"/>
    <w:rsid w:val="00733C3F"/>
    <w:rsid w:val="007433A1"/>
    <w:rsid w:val="00750F80"/>
    <w:rsid w:val="0075395B"/>
    <w:rsid w:val="00765154"/>
    <w:rsid w:val="00765A54"/>
    <w:rsid w:val="00772A18"/>
    <w:rsid w:val="00776315"/>
    <w:rsid w:val="00784E41"/>
    <w:rsid w:val="00793585"/>
    <w:rsid w:val="007B5E4B"/>
    <w:rsid w:val="007B708E"/>
    <w:rsid w:val="007B70FF"/>
    <w:rsid w:val="007C088B"/>
    <w:rsid w:val="007C3879"/>
    <w:rsid w:val="007E09E8"/>
    <w:rsid w:val="007E6D3F"/>
    <w:rsid w:val="007F1B30"/>
    <w:rsid w:val="00801F13"/>
    <w:rsid w:val="008069C9"/>
    <w:rsid w:val="00822F65"/>
    <w:rsid w:val="00824E0E"/>
    <w:rsid w:val="008314D6"/>
    <w:rsid w:val="0085041A"/>
    <w:rsid w:val="0088128B"/>
    <w:rsid w:val="0088780F"/>
    <w:rsid w:val="0089497D"/>
    <w:rsid w:val="008A4A8A"/>
    <w:rsid w:val="008A5AEF"/>
    <w:rsid w:val="008B3250"/>
    <w:rsid w:val="008C470E"/>
    <w:rsid w:val="008D7041"/>
    <w:rsid w:val="008E4CD8"/>
    <w:rsid w:val="008E7E6C"/>
    <w:rsid w:val="008F335E"/>
    <w:rsid w:val="00901252"/>
    <w:rsid w:val="00906138"/>
    <w:rsid w:val="00910A6B"/>
    <w:rsid w:val="00912A35"/>
    <w:rsid w:val="00915F0D"/>
    <w:rsid w:val="009177F0"/>
    <w:rsid w:val="0093179B"/>
    <w:rsid w:val="00945CEA"/>
    <w:rsid w:val="009564C8"/>
    <w:rsid w:val="009570D1"/>
    <w:rsid w:val="0096340A"/>
    <w:rsid w:val="00975840"/>
    <w:rsid w:val="00975903"/>
    <w:rsid w:val="009909BE"/>
    <w:rsid w:val="009A3AAD"/>
    <w:rsid w:val="009A4864"/>
    <w:rsid w:val="009A49F7"/>
    <w:rsid w:val="009B0928"/>
    <w:rsid w:val="009C36F8"/>
    <w:rsid w:val="009C3CE2"/>
    <w:rsid w:val="009D3204"/>
    <w:rsid w:val="009E2BC1"/>
    <w:rsid w:val="009E3996"/>
    <w:rsid w:val="009E579B"/>
    <w:rsid w:val="009F29BE"/>
    <w:rsid w:val="00A00A30"/>
    <w:rsid w:val="00A02404"/>
    <w:rsid w:val="00A05CA1"/>
    <w:rsid w:val="00A22502"/>
    <w:rsid w:val="00A35043"/>
    <w:rsid w:val="00A40B68"/>
    <w:rsid w:val="00A44DEA"/>
    <w:rsid w:val="00A533A5"/>
    <w:rsid w:val="00A64FF5"/>
    <w:rsid w:val="00A70CEE"/>
    <w:rsid w:val="00A72EC2"/>
    <w:rsid w:val="00A732DA"/>
    <w:rsid w:val="00A83106"/>
    <w:rsid w:val="00A87A5B"/>
    <w:rsid w:val="00AA2967"/>
    <w:rsid w:val="00AA6352"/>
    <w:rsid w:val="00AB23FB"/>
    <w:rsid w:val="00AC60A0"/>
    <w:rsid w:val="00AC680D"/>
    <w:rsid w:val="00AD023B"/>
    <w:rsid w:val="00AE5B2A"/>
    <w:rsid w:val="00B027FD"/>
    <w:rsid w:val="00B06A51"/>
    <w:rsid w:val="00B102F7"/>
    <w:rsid w:val="00B25378"/>
    <w:rsid w:val="00B33DFE"/>
    <w:rsid w:val="00B45918"/>
    <w:rsid w:val="00B45AA8"/>
    <w:rsid w:val="00B47927"/>
    <w:rsid w:val="00B47C3C"/>
    <w:rsid w:val="00B6492A"/>
    <w:rsid w:val="00B90A73"/>
    <w:rsid w:val="00B95FFA"/>
    <w:rsid w:val="00BA5E2D"/>
    <w:rsid w:val="00BB2445"/>
    <w:rsid w:val="00BB4B80"/>
    <w:rsid w:val="00BC4F2E"/>
    <w:rsid w:val="00BC5ED1"/>
    <w:rsid w:val="00BD412E"/>
    <w:rsid w:val="00C02105"/>
    <w:rsid w:val="00C06E57"/>
    <w:rsid w:val="00C111D9"/>
    <w:rsid w:val="00C21B44"/>
    <w:rsid w:val="00C24793"/>
    <w:rsid w:val="00C32112"/>
    <w:rsid w:val="00C4276E"/>
    <w:rsid w:val="00C4668F"/>
    <w:rsid w:val="00C512D9"/>
    <w:rsid w:val="00C549FE"/>
    <w:rsid w:val="00C640C0"/>
    <w:rsid w:val="00C64B71"/>
    <w:rsid w:val="00C75EA7"/>
    <w:rsid w:val="00CB2ED9"/>
    <w:rsid w:val="00CC17D8"/>
    <w:rsid w:val="00CC3C4A"/>
    <w:rsid w:val="00CC53A7"/>
    <w:rsid w:val="00CD035B"/>
    <w:rsid w:val="00CD21CE"/>
    <w:rsid w:val="00CD225D"/>
    <w:rsid w:val="00CE56D6"/>
    <w:rsid w:val="00CF07A5"/>
    <w:rsid w:val="00CF6A8E"/>
    <w:rsid w:val="00D023A6"/>
    <w:rsid w:val="00D12587"/>
    <w:rsid w:val="00D14EC5"/>
    <w:rsid w:val="00D200B7"/>
    <w:rsid w:val="00D2337A"/>
    <w:rsid w:val="00D440A2"/>
    <w:rsid w:val="00D46088"/>
    <w:rsid w:val="00D613A9"/>
    <w:rsid w:val="00D64DAA"/>
    <w:rsid w:val="00D67657"/>
    <w:rsid w:val="00D96A2B"/>
    <w:rsid w:val="00DA40FE"/>
    <w:rsid w:val="00DA79A5"/>
    <w:rsid w:val="00DB00DC"/>
    <w:rsid w:val="00DB1A6C"/>
    <w:rsid w:val="00DC3611"/>
    <w:rsid w:val="00DC436F"/>
    <w:rsid w:val="00DE534D"/>
    <w:rsid w:val="00DF0D8B"/>
    <w:rsid w:val="00DF7A86"/>
    <w:rsid w:val="00E043F9"/>
    <w:rsid w:val="00E214D8"/>
    <w:rsid w:val="00E3305E"/>
    <w:rsid w:val="00E35C85"/>
    <w:rsid w:val="00E448FB"/>
    <w:rsid w:val="00E468BA"/>
    <w:rsid w:val="00E52773"/>
    <w:rsid w:val="00E62CE3"/>
    <w:rsid w:val="00E91BE7"/>
    <w:rsid w:val="00E94B12"/>
    <w:rsid w:val="00E95D02"/>
    <w:rsid w:val="00E976E6"/>
    <w:rsid w:val="00EC5FA4"/>
    <w:rsid w:val="00EE7D9D"/>
    <w:rsid w:val="00F056FE"/>
    <w:rsid w:val="00F242D2"/>
    <w:rsid w:val="00F316DE"/>
    <w:rsid w:val="00F451FF"/>
    <w:rsid w:val="00F60551"/>
    <w:rsid w:val="00F615BD"/>
    <w:rsid w:val="00F65327"/>
    <w:rsid w:val="00F70F4D"/>
    <w:rsid w:val="00F72116"/>
    <w:rsid w:val="00FA5275"/>
    <w:rsid w:val="00FB0427"/>
    <w:rsid w:val="00FB3154"/>
    <w:rsid w:val="00FB5C67"/>
    <w:rsid w:val="00FC78A4"/>
    <w:rsid w:val="00FD476B"/>
    <w:rsid w:val="00FE7DFC"/>
    <w:rsid w:val="00FF10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5B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2EC2"/>
  </w:style>
  <w:style w:type="paragraph" w:styleId="berschrift2">
    <w:name w:val="heading 2"/>
    <w:basedOn w:val="Standard"/>
    <w:next w:val="Standard"/>
    <w:link w:val="berschrift2Zeichen"/>
    <w:uiPriority w:val="9"/>
    <w:semiHidden/>
    <w:unhideWhenUsed/>
    <w:qFormat/>
    <w:rsid w:val="00B06A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9">
    <w:name w:val="heading 9"/>
    <w:basedOn w:val="Standard"/>
    <w:next w:val="Standard"/>
    <w:link w:val="berschrift9Zeichen"/>
    <w:qFormat/>
    <w:rsid w:val="00E3305E"/>
    <w:pPr>
      <w:keepNext/>
      <w:tabs>
        <w:tab w:val="left" w:pos="7088"/>
      </w:tabs>
      <w:overflowPunct w:val="0"/>
      <w:autoSpaceDE w:val="0"/>
      <w:autoSpaceDN w:val="0"/>
      <w:adjustRightInd w:val="0"/>
      <w:jc w:val="both"/>
      <w:textAlignment w:val="baseline"/>
      <w:outlineLvl w:val="8"/>
    </w:pPr>
    <w:rPr>
      <w:rFonts w:ascii="Arial" w:eastAsia="Times New Roman" w:hAnsi="Arial" w:cs="Times New Roman"/>
      <w:i/>
      <w:color w:val="000000"/>
      <w:sz w:val="18"/>
      <w:szCs w:val="17"/>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3C5BE3"/>
    <w:rPr>
      <w:color w:val="0000FF" w:themeColor="hyperlink"/>
      <w:u w:val="single"/>
    </w:rPr>
  </w:style>
  <w:style w:type="paragraph" w:styleId="Kopfzeile">
    <w:name w:val="header"/>
    <w:basedOn w:val="Standard"/>
    <w:link w:val="KopfzeileZeichen"/>
    <w:uiPriority w:val="99"/>
    <w:unhideWhenUsed/>
    <w:rsid w:val="00E3305E"/>
    <w:pPr>
      <w:tabs>
        <w:tab w:val="center" w:pos="4536"/>
        <w:tab w:val="right" w:pos="9072"/>
      </w:tabs>
    </w:pPr>
  </w:style>
  <w:style w:type="character" w:customStyle="1" w:styleId="KopfzeileZeichen">
    <w:name w:val="Kopfzeile Zeichen"/>
    <w:basedOn w:val="Absatzstandardschriftart"/>
    <w:link w:val="Kopfzeile"/>
    <w:uiPriority w:val="99"/>
    <w:rsid w:val="00E3305E"/>
  </w:style>
  <w:style w:type="paragraph" w:styleId="Fuzeile">
    <w:name w:val="footer"/>
    <w:basedOn w:val="Standard"/>
    <w:link w:val="FuzeileZeichen"/>
    <w:unhideWhenUsed/>
    <w:rsid w:val="00E3305E"/>
    <w:pPr>
      <w:tabs>
        <w:tab w:val="center" w:pos="4536"/>
        <w:tab w:val="right" w:pos="9072"/>
      </w:tabs>
    </w:pPr>
  </w:style>
  <w:style w:type="character" w:customStyle="1" w:styleId="FuzeileZeichen">
    <w:name w:val="Fußzeile Zeichen"/>
    <w:basedOn w:val="Absatzstandardschriftart"/>
    <w:link w:val="Fuzeile"/>
    <w:rsid w:val="00E3305E"/>
  </w:style>
  <w:style w:type="character" w:customStyle="1" w:styleId="berschrift9Zeichen">
    <w:name w:val="Überschrift 9 Zeichen"/>
    <w:basedOn w:val="Absatzstandardschriftart"/>
    <w:link w:val="berschrift9"/>
    <w:rsid w:val="00E3305E"/>
    <w:rPr>
      <w:rFonts w:ascii="Arial" w:eastAsia="Times New Roman" w:hAnsi="Arial" w:cs="Times New Roman"/>
      <w:i/>
      <w:color w:val="000000"/>
      <w:sz w:val="18"/>
      <w:szCs w:val="17"/>
      <w:lang w:eastAsia="en-US"/>
    </w:rPr>
  </w:style>
  <w:style w:type="paragraph" w:styleId="Sprechblasentext">
    <w:name w:val="Balloon Text"/>
    <w:basedOn w:val="Standard"/>
    <w:link w:val="SprechblasentextZeichen"/>
    <w:uiPriority w:val="99"/>
    <w:semiHidden/>
    <w:unhideWhenUsed/>
    <w:rsid w:val="00D613A9"/>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D613A9"/>
    <w:rPr>
      <w:rFonts w:ascii="Tahoma" w:hAnsi="Tahoma" w:cs="Tahoma"/>
      <w:sz w:val="16"/>
      <w:szCs w:val="16"/>
    </w:rPr>
  </w:style>
  <w:style w:type="paragraph" w:customStyle="1" w:styleId="Default">
    <w:name w:val="Default"/>
    <w:rsid w:val="00FB5C67"/>
    <w:pPr>
      <w:autoSpaceDE w:val="0"/>
      <w:autoSpaceDN w:val="0"/>
      <w:adjustRightInd w:val="0"/>
    </w:pPr>
    <w:rPr>
      <w:rFonts w:ascii="Arial" w:hAnsi="Arial" w:cs="Arial"/>
      <w:color w:val="000000"/>
    </w:rPr>
  </w:style>
  <w:style w:type="paragraph" w:styleId="StandardWeb">
    <w:name w:val="Normal (Web)"/>
    <w:basedOn w:val="Standard"/>
    <w:uiPriority w:val="99"/>
    <w:unhideWhenUsed/>
    <w:rsid w:val="003111E7"/>
    <w:pPr>
      <w:spacing w:before="100" w:beforeAutospacing="1" w:line="312" w:lineRule="auto"/>
    </w:pPr>
    <w:rPr>
      <w:rFonts w:ascii="Times New Roman" w:eastAsia="Times New Roman" w:hAnsi="Times New Roman" w:cs="Times New Roman"/>
    </w:rPr>
  </w:style>
  <w:style w:type="character" w:customStyle="1" w:styleId="berschrift2Zeichen">
    <w:name w:val="Überschrift 2 Zeichen"/>
    <w:basedOn w:val="Absatzstandardschriftart"/>
    <w:link w:val="berschrift2"/>
    <w:uiPriority w:val="9"/>
    <w:semiHidden/>
    <w:rsid w:val="00B06A51"/>
    <w:rPr>
      <w:rFonts w:asciiTheme="majorHAnsi" w:eastAsiaTheme="majorEastAsia" w:hAnsiTheme="majorHAnsi" w:cstheme="majorBidi"/>
      <w:b/>
      <w:bCs/>
      <w:color w:val="4F81BD" w:themeColor="accent1"/>
      <w:sz w:val="26"/>
      <w:szCs w:val="26"/>
    </w:rPr>
  </w:style>
  <w:style w:type="character" w:styleId="GesichteterLink">
    <w:name w:val="FollowedHyperlink"/>
    <w:basedOn w:val="Absatzstandardschriftart"/>
    <w:uiPriority w:val="99"/>
    <w:semiHidden/>
    <w:unhideWhenUsed/>
    <w:rsid w:val="007004B8"/>
    <w:rPr>
      <w:color w:val="800080" w:themeColor="followedHyperlink"/>
      <w:u w:val="single"/>
    </w:rPr>
  </w:style>
  <w:style w:type="character" w:customStyle="1" w:styleId="likedby">
    <w:name w:val="likedby"/>
    <w:basedOn w:val="Absatzstandardschriftart"/>
    <w:rsid w:val="009A49F7"/>
  </w:style>
  <w:style w:type="character" w:customStyle="1" w:styleId="likecount">
    <w:name w:val="likecount"/>
    <w:basedOn w:val="Absatzstandardschriftart"/>
    <w:rsid w:val="009A49F7"/>
  </w:style>
  <w:style w:type="character" w:customStyle="1" w:styleId="liketext">
    <w:name w:val="liketext"/>
    <w:basedOn w:val="Absatzstandardschriftart"/>
    <w:rsid w:val="009A49F7"/>
  </w:style>
  <w:style w:type="character" w:customStyle="1" w:styleId="ms-imnspan">
    <w:name w:val="ms-imnspan"/>
    <w:basedOn w:val="Absatzstandardschriftart"/>
    <w:rsid w:val="009A49F7"/>
  </w:style>
  <w:style w:type="character" w:styleId="Herausstellen">
    <w:name w:val="Emphasis"/>
    <w:basedOn w:val="Absatzstandardschriftart"/>
    <w:uiPriority w:val="20"/>
    <w:qFormat/>
    <w:rsid w:val="009A49F7"/>
    <w:rPr>
      <w:i/>
      <w:iCs/>
    </w:rPr>
  </w:style>
  <w:style w:type="character" w:customStyle="1" w:styleId="linklabel">
    <w:name w:val="link__label"/>
    <w:basedOn w:val="Absatzstandardschriftart"/>
    <w:rsid w:val="00056377"/>
  </w:style>
  <w:style w:type="table" w:styleId="Tabellenraster">
    <w:name w:val="Table Grid"/>
    <w:basedOn w:val="NormaleTabelle"/>
    <w:uiPriority w:val="59"/>
    <w:rsid w:val="00E527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eitenzahl">
    <w:name w:val="page number"/>
    <w:basedOn w:val="Absatzstandardschriftart"/>
    <w:uiPriority w:val="99"/>
    <w:semiHidden/>
    <w:unhideWhenUsed/>
    <w:rsid w:val="00E52773"/>
  </w:style>
  <w:style w:type="paragraph" w:styleId="Listenabsatz">
    <w:name w:val="List Paragraph"/>
    <w:basedOn w:val="Standard"/>
    <w:uiPriority w:val="34"/>
    <w:qFormat/>
    <w:rsid w:val="00E527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2EC2"/>
  </w:style>
  <w:style w:type="paragraph" w:styleId="berschrift2">
    <w:name w:val="heading 2"/>
    <w:basedOn w:val="Standard"/>
    <w:next w:val="Standard"/>
    <w:link w:val="berschrift2Zeichen"/>
    <w:uiPriority w:val="9"/>
    <w:semiHidden/>
    <w:unhideWhenUsed/>
    <w:qFormat/>
    <w:rsid w:val="00B06A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9">
    <w:name w:val="heading 9"/>
    <w:basedOn w:val="Standard"/>
    <w:next w:val="Standard"/>
    <w:link w:val="berschrift9Zeichen"/>
    <w:qFormat/>
    <w:rsid w:val="00E3305E"/>
    <w:pPr>
      <w:keepNext/>
      <w:tabs>
        <w:tab w:val="left" w:pos="7088"/>
      </w:tabs>
      <w:overflowPunct w:val="0"/>
      <w:autoSpaceDE w:val="0"/>
      <w:autoSpaceDN w:val="0"/>
      <w:adjustRightInd w:val="0"/>
      <w:jc w:val="both"/>
      <w:textAlignment w:val="baseline"/>
      <w:outlineLvl w:val="8"/>
    </w:pPr>
    <w:rPr>
      <w:rFonts w:ascii="Arial" w:eastAsia="Times New Roman" w:hAnsi="Arial" w:cs="Times New Roman"/>
      <w:i/>
      <w:color w:val="000000"/>
      <w:sz w:val="18"/>
      <w:szCs w:val="17"/>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3C5BE3"/>
    <w:rPr>
      <w:color w:val="0000FF" w:themeColor="hyperlink"/>
      <w:u w:val="single"/>
    </w:rPr>
  </w:style>
  <w:style w:type="paragraph" w:styleId="Kopfzeile">
    <w:name w:val="header"/>
    <w:basedOn w:val="Standard"/>
    <w:link w:val="KopfzeileZeichen"/>
    <w:uiPriority w:val="99"/>
    <w:unhideWhenUsed/>
    <w:rsid w:val="00E3305E"/>
    <w:pPr>
      <w:tabs>
        <w:tab w:val="center" w:pos="4536"/>
        <w:tab w:val="right" w:pos="9072"/>
      </w:tabs>
    </w:pPr>
  </w:style>
  <w:style w:type="character" w:customStyle="1" w:styleId="KopfzeileZeichen">
    <w:name w:val="Kopfzeile Zeichen"/>
    <w:basedOn w:val="Absatzstandardschriftart"/>
    <w:link w:val="Kopfzeile"/>
    <w:uiPriority w:val="99"/>
    <w:rsid w:val="00E3305E"/>
  </w:style>
  <w:style w:type="paragraph" w:styleId="Fuzeile">
    <w:name w:val="footer"/>
    <w:basedOn w:val="Standard"/>
    <w:link w:val="FuzeileZeichen"/>
    <w:unhideWhenUsed/>
    <w:rsid w:val="00E3305E"/>
    <w:pPr>
      <w:tabs>
        <w:tab w:val="center" w:pos="4536"/>
        <w:tab w:val="right" w:pos="9072"/>
      </w:tabs>
    </w:pPr>
  </w:style>
  <w:style w:type="character" w:customStyle="1" w:styleId="FuzeileZeichen">
    <w:name w:val="Fußzeile Zeichen"/>
    <w:basedOn w:val="Absatzstandardschriftart"/>
    <w:link w:val="Fuzeile"/>
    <w:rsid w:val="00E3305E"/>
  </w:style>
  <w:style w:type="character" w:customStyle="1" w:styleId="berschrift9Zeichen">
    <w:name w:val="Überschrift 9 Zeichen"/>
    <w:basedOn w:val="Absatzstandardschriftart"/>
    <w:link w:val="berschrift9"/>
    <w:rsid w:val="00E3305E"/>
    <w:rPr>
      <w:rFonts w:ascii="Arial" w:eastAsia="Times New Roman" w:hAnsi="Arial" w:cs="Times New Roman"/>
      <w:i/>
      <w:color w:val="000000"/>
      <w:sz w:val="18"/>
      <w:szCs w:val="17"/>
      <w:lang w:eastAsia="en-US"/>
    </w:rPr>
  </w:style>
  <w:style w:type="paragraph" w:styleId="Sprechblasentext">
    <w:name w:val="Balloon Text"/>
    <w:basedOn w:val="Standard"/>
    <w:link w:val="SprechblasentextZeichen"/>
    <w:uiPriority w:val="99"/>
    <w:semiHidden/>
    <w:unhideWhenUsed/>
    <w:rsid w:val="00D613A9"/>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D613A9"/>
    <w:rPr>
      <w:rFonts w:ascii="Tahoma" w:hAnsi="Tahoma" w:cs="Tahoma"/>
      <w:sz w:val="16"/>
      <w:szCs w:val="16"/>
    </w:rPr>
  </w:style>
  <w:style w:type="paragraph" w:customStyle="1" w:styleId="Default">
    <w:name w:val="Default"/>
    <w:rsid w:val="00FB5C67"/>
    <w:pPr>
      <w:autoSpaceDE w:val="0"/>
      <w:autoSpaceDN w:val="0"/>
      <w:adjustRightInd w:val="0"/>
    </w:pPr>
    <w:rPr>
      <w:rFonts w:ascii="Arial" w:hAnsi="Arial" w:cs="Arial"/>
      <w:color w:val="000000"/>
    </w:rPr>
  </w:style>
  <w:style w:type="paragraph" w:styleId="StandardWeb">
    <w:name w:val="Normal (Web)"/>
    <w:basedOn w:val="Standard"/>
    <w:uiPriority w:val="99"/>
    <w:unhideWhenUsed/>
    <w:rsid w:val="003111E7"/>
    <w:pPr>
      <w:spacing w:before="100" w:beforeAutospacing="1" w:line="312" w:lineRule="auto"/>
    </w:pPr>
    <w:rPr>
      <w:rFonts w:ascii="Times New Roman" w:eastAsia="Times New Roman" w:hAnsi="Times New Roman" w:cs="Times New Roman"/>
    </w:rPr>
  </w:style>
  <w:style w:type="character" w:customStyle="1" w:styleId="berschrift2Zeichen">
    <w:name w:val="Überschrift 2 Zeichen"/>
    <w:basedOn w:val="Absatzstandardschriftart"/>
    <w:link w:val="berschrift2"/>
    <w:uiPriority w:val="9"/>
    <w:semiHidden/>
    <w:rsid w:val="00B06A51"/>
    <w:rPr>
      <w:rFonts w:asciiTheme="majorHAnsi" w:eastAsiaTheme="majorEastAsia" w:hAnsiTheme="majorHAnsi" w:cstheme="majorBidi"/>
      <w:b/>
      <w:bCs/>
      <w:color w:val="4F81BD" w:themeColor="accent1"/>
      <w:sz w:val="26"/>
      <w:szCs w:val="26"/>
    </w:rPr>
  </w:style>
  <w:style w:type="character" w:styleId="GesichteterLink">
    <w:name w:val="FollowedHyperlink"/>
    <w:basedOn w:val="Absatzstandardschriftart"/>
    <w:uiPriority w:val="99"/>
    <w:semiHidden/>
    <w:unhideWhenUsed/>
    <w:rsid w:val="007004B8"/>
    <w:rPr>
      <w:color w:val="800080" w:themeColor="followedHyperlink"/>
      <w:u w:val="single"/>
    </w:rPr>
  </w:style>
  <w:style w:type="character" w:customStyle="1" w:styleId="likedby">
    <w:name w:val="likedby"/>
    <w:basedOn w:val="Absatzstandardschriftart"/>
    <w:rsid w:val="009A49F7"/>
  </w:style>
  <w:style w:type="character" w:customStyle="1" w:styleId="likecount">
    <w:name w:val="likecount"/>
    <w:basedOn w:val="Absatzstandardschriftart"/>
    <w:rsid w:val="009A49F7"/>
  </w:style>
  <w:style w:type="character" w:customStyle="1" w:styleId="liketext">
    <w:name w:val="liketext"/>
    <w:basedOn w:val="Absatzstandardschriftart"/>
    <w:rsid w:val="009A49F7"/>
  </w:style>
  <w:style w:type="character" w:customStyle="1" w:styleId="ms-imnspan">
    <w:name w:val="ms-imnspan"/>
    <w:basedOn w:val="Absatzstandardschriftart"/>
    <w:rsid w:val="009A49F7"/>
  </w:style>
  <w:style w:type="character" w:styleId="Herausstellen">
    <w:name w:val="Emphasis"/>
    <w:basedOn w:val="Absatzstandardschriftart"/>
    <w:uiPriority w:val="20"/>
    <w:qFormat/>
    <w:rsid w:val="009A49F7"/>
    <w:rPr>
      <w:i/>
      <w:iCs/>
    </w:rPr>
  </w:style>
  <w:style w:type="character" w:customStyle="1" w:styleId="linklabel">
    <w:name w:val="link__label"/>
    <w:basedOn w:val="Absatzstandardschriftart"/>
    <w:rsid w:val="00056377"/>
  </w:style>
  <w:style w:type="table" w:styleId="Tabellenraster">
    <w:name w:val="Table Grid"/>
    <w:basedOn w:val="NormaleTabelle"/>
    <w:uiPriority w:val="59"/>
    <w:rsid w:val="00E527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eitenzahl">
    <w:name w:val="page number"/>
    <w:basedOn w:val="Absatzstandardschriftart"/>
    <w:uiPriority w:val="99"/>
    <w:semiHidden/>
    <w:unhideWhenUsed/>
    <w:rsid w:val="00E52773"/>
  </w:style>
  <w:style w:type="paragraph" w:styleId="Listenabsatz">
    <w:name w:val="List Paragraph"/>
    <w:basedOn w:val="Standard"/>
    <w:uiPriority w:val="34"/>
    <w:qFormat/>
    <w:rsid w:val="00E527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04094">
      <w:bodyDiv w:val="1"/>
      <w:marLeft w:val="0"/>
      <w:marRight w:val="0"/>
      <w:marTop w:val="0"/>
      <w:marBottom w:val="0"/>
      <w:divBdr>
        <w:top w:val="none" w:sz="0" w:space="0" w:color="auto"/>
        <w:left w:val="none" w:sz="0" w:space="0" w:color="auto"/>
        <w:bottom w:val="none" w:sz="0" w:space="0" w:color="auto"/>
        <w:right w:val="none" w:sz="0" w:space="0" w:color="auto"/>
      </w:divBdr>
    </w:div>
    <w:div w:id="505218914">
      <w:bodyDiv w:val="1"/>
      <w:marLeft w:val="0"/>
      <w:marRight w:val="0"/>
      <w:marTop w:val="0"/>
      <w:marBottom w:val="0"/>
      <w:divBdr>
        <w:top w:val="none" w:sz="0" w:space="0" w:color="auto"/>
        <w:left w:val="none" w:sz="0" w:space="0" w:color="auto"/>
        <w:bottom w:val="none" w:sz="0" w:space="0" w:color="auto"/>
        <w:right w:val="none" w:sz="0" w:space="0" w:color="auto"/>
      </w:divBdr>
      <w:divsChild>
        <w:div w:id="704476903">
          <w:marLeft w:val="0"/>
          <w:marRight w:val="0"/>
          <w:marTop w:val="0"/>
          <w:marBottom w:val="0"/>
          <w:divBdr>
            <w:top w:val="none" w:sz="0" w:space="0" w:color="auto"/>
            <w:left w:val="none" w:sz="0" w:space="0" w:color="auto"/>
            <w:bottom w:val="none" w:sz="0" w:space="0" w:color="auto"/>
            <w:right w:val="none" w:sz="0" w:space="0" w:color="auto"/>
          </w:divBdr>
          <w:divsChild>
            <w:div w:id="2025210095">
              <w:marLeft w:val="0"/>
              <w:marRight w:val="0"/>
              <w:marTop w:val="0"/>
              <w:marBottom w:val="0"/>
              <w:divBdr>
                <w:top w:val="none" w:sz="0" w:space="0" w:color="auto"/>
                <w:left w:val="none" w:sz="0" w:space="0" w:color="auto"/>
                <w:bottom w:val="none" w:sz="0" w:space="0" w:color="auto"/>
                <w:right w:val="none" w:sz="0" w:space="0" w:color="auto"/>
              </w:divBdr>
              <w:divsChild>
                <w:div w:id="2097170533">
                  <w:marLeft w:val="0"/>
                  <w:marRight w:val="0"/>
                  <w:marTop w:val="0"/>
                  <w:marBottom w:val="0"/>
                  <w:divBdr>
                    <w:top w:val="none" w:sz="0" w:space="0" w:color="auto"/>
                    <w:left w:val="none" w:sz="0" w:space="0" w:color="auto"/>
                    <w:bottom w:val="none" w:sz="0" w:space="0" w:color="auto"/>
                    <w:right w:val="none" w:sz="0" w:space="0" w:color="auto"/>
                  </w:divBdr>
                  <w:divsChild>
                    <w:div w:id="1168985123">
                      <w:marLeft w:val="0"/>
                      <w:marRight w:val="0"/>
                      <w:marTop w:val="0"/>
                      <w:marBottom w:val="0"/>
                      <w:divBdr>
                        <w:top w:val="none" w:sz="0" w:space="0" w:color="auto"/>
                        <w:left w:val="none" w:sz="0" w:space="0" w:color="auto"/>
                        <w:bottom w:val="none" w:sz="0" w:space="0" w:color="auto"/>
                        <w:right w:val="none" w:sz="0" w:space="0" w:color="auto"/>
                      </w:divBdr>
                      <w:divsChild>
                        <w:div w:id="1510675946">
                          <w:marLeft w:val="0"/>
                          <w:marRight w:val="0"/>
                          <w:marTop w:val="0"/>
                          <w:marBottom w:val="0"/>
                          <w:divBdr>
                            <w:top w:val="none" w:sz="0" w:space="0" w:color="auto"/>
                            <w:left w:val="none" w:sz="0" w:space="0" w:color="auto"/>
                            <w:bottom w:val="none" w:sz="0" w:space="0" w:color="auto"/>
                            <w:right w:val="none" w:sz="0" w:space="0" w:color="auto"/>
                          </w:divBdr>
                          <w:divsChild>
                            <w:div w:id="1859662874">
                              <w:marLeft w:val="0"/>
                              <w:marRight w:val="0"/>
                              <w:marTop w:val="0"/>
                              <w:marBottom w:val="0"/>
                              <w:divBdr>
                                <w:top w:val="none" w:sz="0" w:space="0" w:color="auto"/>
                                <w:left w:val="none" w:sz="0" w:space="0" w:color="auto"/>
                                <w:bottom w:val="none" w:sz="0" w:space="0" w:color="auto"/>
                                <w:right w:val="none" w:sz="0" w:space="0" w:color="auto"/>
                              </w:divBdr>
                              <w:divsChild>
                                <w:div w:id="1352338252">
                                  <w:marLeft w:val="187"/>
                                  <w:marRight w:val="187"/>
                                  <w:marTop w:val="0"/>
                                  <w:marBottom w:val="0"/>
                                  <w:divBdr>
                                    <w:top w:val="none" w:sz="0" w:space="0" w:color="auto"/>
                                    <w:left w:val="none" w:sz="0" w:space="0" w:color="auto"/>
                                    <w:bottom w:val="none" w:sz="0" w:space="0" w:color="auto"/>
                                    <w:right w:val="none" w:sz="0" w:space="0" w:color="auto"/>
                                  </w:divBdr>
                                  <w:divsChild>
                                    <w:div w:id="59326821">
                                      <w:marLeft w:val="0"/>
                                      <w:marRight w:val="0"/>
                                      <w:marTop w:val="0"/>
                                      <w:marBottom w:val="0"/>
                                      <w:divBdr>
                                        <w:top w:val="none" w:sz="0" w:space="0" w:color="auto"/>
                                        <w:left w:val="none" w:sz="0" w:space="0" w:color="auto"/>
                                        <w:bottom w:val="none" w:sz="0" w:space="0" w:color="auto"/>
                                        <w:right w:val="none" w:sz="0" w:space="0" w:color="auto"/>
                                      </w:divBdr>
                                      <w:divsChild>
                                        <w:div w:id="2072536712">
                                          <w:marLeft w:val="0"/>
                                          <w:marRight w:val="0"/>
                                          <w:marTop w:val="150"/>
                                          <w:marBottom w:val="0"/>
                                          <w:divBdr>
                                            <w:top w:val="none" w:sz="0" w:space="0" w:color="auto"/>
                                            <w:left w:val="none" w:sz="0" w:space="0" w:color="auto"/>
                                            <w:bottom w:val="none" w:sz="0" w:space="0" w:color="auto"/>
                                            <w:right w:val="none" w:sz="0" w:space="0" w:color="auto"/>
                                          </w:divBdr>
                                          <w:divsChild>
                                            <w:div w:id="275870061">
                                              <w:marLeft w:val="0"/>
                                              <w:marRight w:val="2758"/>
                                              <w:marTop w:val="0"/>
                                              <w:marBottom w:val="0"/>
                                              <w:divBdr>
                                                <w:top w:val="none" w:sz="0" w:space="0" w:color="auto"/>
                                                <w:left w:val="none" w:sz="0" w:space="0" w:color="auto"/>
                                                <w:bottom w:val="none" w:sz="0" w:space="0" w:color="auto"/>
                                                <w:right w:val="none" w:sz="0" w:space="0" w:color="auto"/>
                                              </w:divBdr>
                                              <w:divsChild>
                                                <w:div w:id="598682814">
                                                  <w:marLeft w:val="0"/>
                                                  <w:marRight w:val="0"/>
                                                  <w:marTop w:val="0"/>
                                                  <w:marBottom w:val="0"/>
                                                  <w:divBdr>
                                                    <w:top w:val="none" w:sz="0" w:space="0" w:color="auto"/>
                                                    <w:left w:val="none" w:sz="0" w:space="0" w:color="auto"/>
                                                    <w:bottom w:val="none" w:sz="0" w:space="0" w:color="auto"/>
                                                    <w:right w:val="none" w:sz="0" w:space="0" w:color="auto"/>
                                                  </w:divBdr>
                                                  <w:divsChild>
                                                    <w:div w:id="176622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940266">
      <w:bodyDiv w:val="1"/>
      <w:marLeft w:val="0"/>
      <w:marRight w:val="0"/>
      <w:marTop w:val="0"/>
      <w:marBottom w:val="0"/>
      <w:divBdr>
        <w:top w:val="none" w:sz="0" w:space="0" w:color="auto"/>
        <w:left w:val="none" w:sz="0" w:space="0" w:color="auto"/>
        <w:bottom w:val="none" w:sz="0" w:space="0" w:color="auto"/>
        <w:right w:val="none" w:sz="0" w:space="0" w:color="auto"/>
      </w:divBdr>
      <w:divsChild>
        <w:div w:id="30617861">
          <w:marLeft w:val="0"/>
          <w:marRight w:val="0"/>
          <w:marTop w:val="0"/>
          <w:marBottom w:val="0"/>
          <w:divBdr>
            <w:top w:val="none" w:sz="0" w:space="0" w:color="auto"/>
            <w:left w:val="none" w:sz="0" w:space="0" w:color="auto"/>
            <w:bottom w:val="none" w:sz="0" w:space="0" w:color="auto"/>
            <w:right w:val="none" w:sz="0" w:space="0" w:color="auto"/>
          </w:divBdr>
          <w:divsChild>
            <w:div w:id="1234315924">
              <w:marLeft w:val="0"/>
              <w:marRight w:val="0"/>
              <w:marTop w:val="0"/>
              <w:marBottom w:val="0"/>
              <w:divBdr>
                <w:top w:val="none" w:sz="0" w:space="0" w:color="auto"/>
                <w:left w:val="none" w:sz="0" w:space="0" w:color="auto"/>
                <w:bottom w:val="none" w:sz="0" w:space="0" w:color="auto"/>
                <w:right w:val="none" w:sz="0" w:space="0" w:color="auto"/>
              </w:divBdr>
              <w:divsChild>
                <w:div w:id="1644430061">
                  <w:marLeft w:val="0"/>
                  <w:marRight w:val="0"/>
                  <w:marTop w:val="0"/>
                  <w:marBottom w:val="0"/>
                  <w:divBdr>
                    <w:top w:val="none" w:sz="0" w:space="0" w:color="auto"/>
                    <w:left w:val="none" w:sz="0" w:space="0" w:color="auto"/>
                    <w:bottom w:val="none" w:sz="0" w:space="0" w:color="auto"/>
                    <w:right w:val="none" w:sz="0" w:space="0" w:color="auto"/>
                  </w:divBdr>
                  <w:divsChild>
                    <w:div w:id="1046876594">
                      <w:marLeft w:val="0"/>
                      <w:marRight w:val="0"/>
                      <w:marTop w:val="0"/>
                      <w:marBottom w:val="0"/>
                      <w:divBdr>
                        <w:top w:val="none" w:sz="0" w:space="0" w:color="auto"/>
                        <w:left w:val="none" w:sz="0" w:space="0" w:color="auto"/>
                        <w:bottom w:val="none" w:sz="0" w:space="0" w:color="auto"/>
                        <w:right w:val="none" w:sz="0" w:space="0" w:color="auto"/>
                      </w:divBdr>
                      <w:divsChild>
                        <w:div w:id="66151799">
                          <w:marLeft w:val="0"/>
                          <w:marRight w:val="0"/>
                          <w:marTop w:val="0"/>
                          <w:marBottom w:val="0"/>
                          <w:divBdr>
                            <w:top w:val="none" w:sz="0" w:space="0" w:color="auto"/>
                            <w:left w:val="none" w:sz="0" w:space="0" w:color="auto"/>
                            <w:bottom w:val="none" w:sz="0" w:space="0" w:color="auto"/>
                            <w:right w:val="none" w:sz="0" w:space="0" w:color="auto"/>
                          </w:divBdr>
                          <w:divsChild>
                            <w:div w:id="2063213120">
                              <w:marLeft w:val="0"/>
                              <w:marRight w:val="0"/>
                              <w:marTop w:val="0"/>
                              <w:marBottom w:val="0"/>
                              <w:divBdr>
                                <w:top w:val="none" w:sz="0" w:space="0" w:color="auto"/>
                                <w:left w:val="none" w:sz="0" w:space="0" w:color="auto"/>
                                <w:bottom w:val="none" w:sz="0" w:space="0" w:color="auto"/>
                                <w:right w:val="none" w:sz="0" w:space="0" w:color="auto"/>
                              </w:divBdr>
                              <w:divsChild>
                                <w:div w:id="261189509">
                                  <w:marLeft w:val="177"/>
                                  <w:marRight w:val="177"/>
                                  <w:marTop w:val="0"/>
                                  <w:marBottom w:val="0"/>
                                  <w:divBdr>
                                    <w:top w:val="none" w:sz="0" w:space="0" w:color="auto"/>
                                    <w:left w:val="none" w:sz="0" w:space="0" w:color="auto"/>
                                    <w:bottom w:val="none" w:sz="0" w:space="0" w:color="auto"/>
                                    <w:right w:val="none" w:sz="0" w:space="0" w:color="auto"/>
                                  </w:divBdr>
                                  <w:divsChild>
                                    <w:div w:id="650984442">
                                      <w:marLeft w:val="0"/>
                                      <w:marRight w:val="0"/>
                                      <w:marTop w:val="0"/>
                                      <w:marBottom w:val="0"/>
                                      <w:divBdr>
                                        <w:top w:val="none" w:sz="0" w:space="0" w:color="auto"/>
                                        <w:left w:val="none" w:sz="0" w:space="0" w:color="auto"/>
                                        <w:bottom w:val="none" w:sz="0" w:space="0" w:color="auto"/>
                                        <w:right w:val="none" w:sz="0" w:space="0" w:color="auto"/>
                                      </w:divBdr>
                                      <w:divsChild>
                                        <w:div w:id="715084350">
                                          <w:marLeft w:val="0"/>
                                          <w:marRight w:val="0"/>
                                          <w:marTop w:val="141"/>
                                          <w:marBottom w:val="0"/>
                                          <w:divBdr>
                                            <w:top w:val="none" w:sz="0" w:space="0" w:color="auto"/>
                                            <w:left w:val="none" w:sz="0" w:space="0" w:color="auto"/>
                                            <w:bottom w:val="none" w:sz="0" w:space="0" w:color="auto"/>
                                            <w:right w:val="none" w:sz="0" w:space="0" w:color="auto"/>
                                          </w:divBdr>
                                          <w:divsChild>
                                            <w:div w:id="1207841336">
                                              <w:marLeft w:val="0"/>
                                              <w:marRight w:val="2606"/>
                                              <w:marTop w:val="0"/>
                                              <w:marBottom w:val="0"/>
                                              <w:divBdr>
                                                <w:top w:val="none" w:sz="0" w:space="0" w:color="auto"/>
                                                <w:left w:val="none" w:sz="0" w:space="0" w:color="auto"/>
                                                <w:bottom w:val="none" w:sz="0" w:space="0" w:color="auto"/>
                                                <w:right w:val="none" w:sz="0" w:space="0" w:color="auto"/>
                                              </w:divBdr>
                                              <w:divsChild>
                                                <w:div w:id="1552689894">
                                                  <w:marLeft w:val="0"/>
                                                  <w:marRight w:val="0"/>
                                                  <w:marTop w:val="0"/>
                                                  <w:marBottom w:val="0"/>
                                                  <w:divBdr>
                                                    <w:top w:val="none" w:sz="0" w:space="0" w:color="auto"/>
                                                    <w:left w:val="none" w:sz="0" w:space="0" w:color="auto"/>
                                                    <w:bottom w:val="none" w:sz="0" w:space="0" w:color="auto"/>
                                                    <w:right w:val="none" w:sz="0" w:space="0" w:color="auto"/>
                                                  </w:divBdr>
                                                  <w:divsChild>
                                                    <w:div w:id="45641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8515609">
      <w:bodyDiv w:val="1"/>
      <w:marLeft w:val="0"/>
      <w:marRight w:val="0"/>
      <w:marTop w:val="0"/>
      <w:marBottom w:val="0"/>
      <w:divBdr>
        <w:top w:val="none" w:sz="0" w:space="0" w:color="auto"/>
        <w:left w:val="none" w:sz="0" w:space="0" w:color="auto"/>
        <w:bottom w:val="none" w:sz="0" w:space="0" w:color="auto"/>
        <w:right w:val="none" w:sz="0" w:space="0" w:color="auto"/>
      </w:divBdr>
    </w:div>
    <w:div w:id="666789602">
      <w:bodyDiv w:val="1"/>
      <w:marLeft w:val="0"/>
      <w:marRight w:val="0"/>
      <w:marTop w:val="0"/>
      <w:marBottom w:val="0"/>
      <w:divBdr>
        <w:top w:val="none" w:sz="0" w:space="0" w:color="auto"/>
        <w:left w:val="none" w:sz="0" w:space="0" w:color="auto"/>
        <w:bottom w:val="none" w:sz="0" w:space="0" w:color="auto"/>
        <w:right w:val="none" w:sz="0" w:space="0" w:color="auto"/>
      </w:divBdr>
    </w:div>
    <w:div w:id="877085469">
      <w:bodyDiv w:val="1"/>
      <w:marLeft w:val="0"/>
      <w:marRight w:val="0"/>
      <w:marTop w:val="0"/>
      <w:marBottom w:val="0"/>
      <w:divBdr>
        <w:top w:val="none" w:sz="0" w:space="0" w:color="auto"/>
        <w:left w:val="none" w:sz="0" w:space="0" w:color="auto"/>
        <w:bottom w:val="none" w:sz="0" w:space="0" w:color="auto"/>
        <w:right w:val="none" w:sz="0" w:space="0" w:color="auto"/>
      </w:divBdr>
      <w:divsChild>
        <w:div w:id="1263028277">
          <w:marLeft w:val="0"/>
          <w:marRight w:val="0"/>
          <w:marTop w:val="0"/>
          <w:marBottom w:val="0"/>
          <w:divBdr>
            <w:top w:val="none" w:sz="0" w:space="0" w:color="auto"/>
            <w:left w:val="none" w:sz="0" w:space="0" w:color="auto"/>
            <w:bottom w:val="none" w:sz="0" w:space="0" w:color="auto"/>
            <w:right w:val="none" w:sz="0" w:space="0" w:color="auto"/>
          </w:divBdr>
          <w:divsChild>
            <w:div w:id="1187522158">
              <w:marLeft w:val="0"/>
              <w:marRight w:val="0"/>
              <w:marTop w:val="0"/>
              <w:marBottom w:val="0"/>
              <w:divBdr>
                <w:top w:val="none" w:sz="0" w:space="0" w:color="auto"/>
                <w:left w:val="none" w:sz="0" w:space="0" w:color="auto"/>
                <w:bottom w:val="none" w:sz="0" w:space="0" w:color="auto"/>
                <w:right w:val="none" w:sz="0" w:space="0" w:color="auto"/>
              </w:divBdr>
              <w:divsChild>
                <w:div w:id="1647469760">
                  <w:marLeft w:val="0"/>
                  <w:marRight w:val="0"/>
                  <w:marTop w:val="0"/>
                  <w:marBottom w:val="0"/>
                  <w:divBdr>
                    <w:top w:val="none" w:sz="0" w:space="0" w:color="auto"/>
                    <w:left w:val="none" w:sz="0" w:space="0" w:color="auto"/>
                    <w:bottom w:val="none" w:sz="0" w:space="0" w:color="auto"/>
                    <w:right w:val="none" w:sz="0" w:space="0" w:color="auto"/>
                  </w:divBdr>
                  <w:divsChild>
                    <w:div w:id="917397687">
                      <w:marLeft w:val="0"/>
                      <w:marRight w:val="0"/>
                      <w:marTop w:val="0"/>
                      <w:marBottom w:val="0"/>
                      <w:divBdr>
                        <w:top w:val="none" w:sz="0" w:space="0" w:color="auto"/>
                        <w:left w:val="none" w:sz="0" w:space="0" w:color="auto"/>
                        <w:bottom w:val="none" w:sz="0" w:space="0" w:color="auto"/>
                        <w:right w:val="none" w:sz="0" w:space="0" w:color="auto"/>
                      </w:divBdr>
                      <w:divsChild>
                        <w:div w:id="1574971009">
                          <w:marLeft w:val="-300"/>
                          <w:marRight w:val="0"/>
                          <w:marTop w:val="0"/>
                          <w:marBottom w:val="0"/>
                          <w:divBdr>
                            <w:top w:val="none" w:sz="0" w:space="0" w:color="auto"/>
                            <w:left w:val="none" w:sz="0" w:space="0" w:color="auto"/>
                            <w:bottom w:val="none" w:sz="0" w:space="0" w:color="auto"/>
                            <w:right w:val="none" w:sz="0" w:space="0" w:color="auto"/>
                          </w:divBdr>
                          <w:divsChild>
                            <w:div w:id="267085183">
                              <w:marLeft w:val="0"/>
                              <w:marRight w:val="0"/>
                              <w:marTop w:val="0"/>
                              <w:marBottom w:val="0"/>
                              <w:divBdr>
                                <w:top w:val="none" w:sz="0" w:space="0" w:color="auto"/>
                                <w:left w:val="none" w:sz="0" w:space="0" w:color="auto"/>
                                <w:bottom w:val="none" w:sz="0" w:space="0" w:color="auto"/>
                                <w:right w:val="none" w:sz="0" w:space="0" w:color="auto"/>
                              </w:divBdr>
                              <w:divsChild>
                                <w:div w:id="186767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988443">
      <w:bodyDiv w:val="1"/>
      <w:marLeft w:val="0"/>
      <w:marRight w:val="0"/>
      <w:marTop w:val="0"/>
      <w:marBottom w:val="0"/>
      <w:divBdr>
        <w:top w:val="none" w:sz="0" w:space="0" w:color="auto"/>
        <w:left w:val="none" w:sz="0" w:space="0" w:color="auto"/>
        <w:bottom w:val="none" w:sz="0" w:space="0" w:color="auto"/>
        <w:right w:val="none" w:sz="0" w:space="0" w:color="auto"/>
      </w:divBdr>
      <w:divsChild>
        <w:div w:id="1559243433">
          <w:marLeft w:val="0"/>
          <w:marRight w:val="0"/>
          <w:marTop w:val="0"/>
          <w:marBottom w:val="0"/>
          <w:divBdr>
            <w:top w:val="none" w:sz="0" w:space="0" w:color="auto"/>
            <w:left w:val="none" w:sz="0" w:space="0" w:color="auto"/>
            <w:bottom w:val="none" w:sz="0" w:space="0" w:color="auto"/>
            <w:right w:val="none" w:sz="0" w:space="0" w:color="auto"/>
          </w:divBdr>
          <w:divsChild>
            <w:div w:id="534925900">
              <w:marLeft w:val="0"/>
              <w:marRight w:val="0"/>
              <w:marTop w:val="0"/>
              <w:marBottom w:val="0"/>
              <w:divBdr>
                <w:top w:val="none" w:sz="0" w:space="0" w:color="auto"/>
                <w:left w:val="none" w:sz="0" w:space="0" w:color="auto"/>
                <w:bottom w:val="none" w:sz="0" w:space="0" w:color="auto"/>
                <w:right w:val="none" w:sz="0" w:space="0" w:color="auto"/>
              </w:divBdr>
              <w:divsChild>
                <w:div w:id="1955357173">
                  <w:marLeft w:val="0"/>
                  <w:marRight w:val="0"/>
                  <w:marTop w:val="0"/>
                  <w:marBottom w:val="0"/>
                  <w:divBdr>
                    <w:top w:val="none" w:sz="0" w:space="0" w:color="auto"/>
                    <w:left w:val="none" w:sz="0" w:space="0" w:color="auto"/>
                    <w:bottom w:val="none" w:sz="0" w:space="0" w:color="auto"/>
                    <w:right w:val="none" w:sz="0" w:space="0" w:color="auto"/>
                  </w:divBdr>
                  <w:divsChild>
                    <w:div w:id="484781305">
                      <w:marLeft w:val="0"/>
                      <w:marRight w:val="0"/>
                      <w:marTop w:val="0"/>
                      <w:marBottom w:val="0"/>
                      <w:divBdr>
                        <w:top w:val="none" w:sz="0" w:space="0" w:color="auto"/>
                        <w:left w:val="none" w:sz="0" w:space="0" w:color="auto"/>
                        <w:bottom w:val="none" w:sz="0" w:space="0" w:color="auto"/>
                        <w:right w:val="none" w:sz="0" w:space="0" w:color="auto"/>
                      </w:divBdr>
                      <w:divsChild>
                        <w:div w:id="59376517">
                          <w:marLeft w:val="0"/>
                          <w:marRight w:val="0"/>
                          <w:marTop w:val="0"/>
                          <w:marBottom w:val="0"/>
                          <w:divBdr>
                            <w:top w:val="none" w:sz="0" w:space="0" w:color="auto"/>
                            <w:left w:val="none" w:sz="0" w:space="0" w:color="auto"/>
                            <w:bottom w:val="none" w:sz="0" w:space="0" w:color="auto"/>
                            <w:right w:val="none" w:sz="0" w:space="0" w:color="auto"/>
                          </w:divBdr>
                          <w:divsChild>
                            <w:div w:id="438064311">
                              <w:marLeft w:val="0"/>
                              <w:marRight w:val="0"/>
                              <w:marTop w:val="0"/>
                              <w:marBottom w:val="0"/>
                              <w:divBdr>
                                <w:top w:val="none" w:sz="0" w:space="0" w:color="auto"/>
                                <w:left w:val="none" w:sz="0" w:space="0" w:color="auto"/>
                                <w:bottom w:val="none" w:sz="0" w:space="0" w:color="auto"/>
                                <w:right w:val="none" w:sz="0" w:space="0" w:color="auto"/>
                              </w:divBdr>
                              <w:divsChild>
                                <w:div w:id="983237796">
                                  <w:marLeft w:val="187"/>
                                  <w:marRight w:val="187"/>
                                  <w:marTop w:val="0"/>
                                  <w:marBottom w:val="0"/>
                                  <w:divBdr>
                                    <w:top w:val="none" w:sz="0" w:space="0" w:color="auto"/>
                                    <w:left w:val="none" w:sz="0" w:space="0" w:color="auto"/>
                                    <w:bottom w:val="none" w:sz="0" w:space="0" w:color="auto"/>
                                    <w:right w:val="none" w:sz="0" w:space="0" w:color="auto"/>
                                  </w:divBdr>
                                  <w:divsChild>
                                    <w:div w:id="2058695175">
                                      <w:marLeft w:val="0"/>
                                      <w:marRight w:val="0"/>
                                      <w:marTop w:val="0"/>
                                      <w:marBottom w:val="0"/>
                                      <w:divBdr>
                                        <w:top w:val="none" w:sz="0" w:space="0" w:color="auto"/>
                                        <w:left w:val="none" w:sz="0" w:space="0" w:color="auto"/>
                                        <w:bottom w:val="none" w:sz="0" w:space="0" w:color="auto"/>
                                        <w:right w:val="none" w:sz="0" w:space="0" w:color="auto"/>
                                      </w:divBdr>
                                      <w:divsChild>
                                        <w:div w:id="1804081827">
                                          <w:marLeft w:val="0"/>
                                          <w:marRight w:val="0"/>
                                          <w:marTop w:val="150"/>
                                          <w:marBottom w:val="0"/>
                                          <w:divBdr>
                                            <w:top w:val="none" w:sz="0" w:space="0" w:color="auto"/>
                                            <w:left w:val="none" w:sz="0" w:space="0" w:color="auto"/>
                                            <w:bottom w:val="none" w:sz="0" w:space="0" w:color="auto"/>
                                            <w:right w:val="none" w:sz="0" w:space="0" w:color="auto"/>
                                          </w:divBdr>
                                          <w:divsChild>
                                            <w:div w:id="375546806">
                                              <w:marLeft w:val="0"/>
                                              <w:marRight w:val="2758"/>
                                              <w:marTop w:val="0"/>
                                              <w:marBottom w:val="0"/>
                                              <w:divBdr>
                                                <w:top w:val="none" w:sz="0" w:space="0" w:color="auto"/>
                                                <w:left w:val="none" w:sz="0" w:space="0" w:color="auto"/>
                                                <w:bottom w:val="none" w:sz="0" w:space="0" w:color="auto"/>
                                                <w:right w:val="none" w:sz="0" w:space="0" w:color="auto"/>
                                              </w:divBdr>
                                              <w:divsChild>
                                                <w:div w:id="1354455377">
                                                  <w:marLeft w:val="0"/>
                                                  <w:marRight w:val="0"/>
                                                  <w:marTop w:val="0"/>
                                                  <w:marBottom w:val="0"/>
                                                  <w:divBdr>
                                                    <w:top w:val="none" w:sz="0" w:space="0" w:color="auto"/>
                                                    <w:left w:val="none" w:sz="0" w:space="0" w:color="auto"/>
                                                    <w:bottom w:val="none" w:sz="0" w:space="0" w:color="auto"/>
                                                    <w:right w:val="none" w:sz="0" w:space="0" w:color="auto"/>
                                                  </w:divBdr>
                                                  <w:divsChild>
                                                    <w:div w:id="208699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4699318">
      <w:bodyDiv w:val="1"/>
      <w:marLeft w:val="0"/>
      <w:marRight w:val="0"/>
      <w:marTop w:val="0"/>
      <w:marBottom w:val="0"/>
      <w:divBdr>
        <w:top w:val="none" w:sz="0" w:space="0" w:color="auto"/>
        <w:left w:val="none" w:sz="0" w:space="0" w:color="auto"/>
        <w:bottom w:val="none" w:sz="0" w:space="0" w:color="auto"/>
        <w:right w:val="none" w:sz="0" w:space="0" w:color="auto"/>
      </w:divBdr>
      <w:divsChild>
        <w:div w:id="320305742">
          <w:marLeft w:val="0"/>
          <w:marRight w:val="0"/>
          <w:marTop w:val="0"/>
          <w:marBottom w:val="0"/>
          <w:divBdr>
            <w:top w:val="none" w:sz="0" w:space="0" w:color="auto"/>
            <w:left w:val="none" w:sz="0" w:space="0" w:color="auto"/>
            <w:bottom w:val="none" w:sz="0" w:space="0" w:color="auto"/>
            <w:right w:val="none" w:sz="0" w:space="0" w:color="auto"/>
          </w:divBdr>
          <w:divsChild>
            <w:div w:id="485635820">
              <w:marLeft w:val="0"/>
              <w:marRight w:val="0"/>
              <w:marTop w:val="0"/>
              <w:marBottom w:val="0"/>
              <w:divBdr>
                <w:top w:val="none" w:sz="0" w:space="0" w:color="auto"/>
                <w:left w:val="none" w:sz="0" w:space="0" w:color="auto"/>
                <w:bottom w:val="none" w:sz="0" w:space="0" w:color="auto"/>
                <w:right w:val="none" w:sz="0" w:space="0" w:color="auto"/>
              </w:divBdr>
              <w:divsChild>
                <w:div w:id="1563129445">
                  <w:marLeft w:val="0"/>
                  <w:marRight w:val="0"/>
                  <w:marTop w:val="0"/>
                  <w:marBottom w:val="0"/>
                  <w:divBdr>
                    <w:top w:val="none" w:sz="0" w:space="0" w:color="auto"/>
                    <w:left w:val="none" w:sz="0" w:space="0" w:color="auto"/>
                    <w:bottom w:val="none" w:sz="0" w:space="0" w:color="auto"/>
                    <w:right w:val="none" w:sz="0" w:space="0" w:color="auto"/>
                  </w:divBdr>
                  <w:divsChild>
                    <w:div w:id="305740019">
                      <w:marLeft w:val="0"/>
                      <w:marRight w:val="0"/>
                      <w:marTop w:val="0"/>
                      <w:marBottom w:val="0"/>
                      <w:divBdr>
                        <w:top w:val="none" w:sz="0" w:space="0" w:color="auto"/>
                        <w:left w:val="none" w:sz="0" w:space="0" w:color="auto"/>
                        <w:bottom w:val="none" w:sz="0" w:space="0" w:color="auto"/>
                        <w:right w:val="none" w:sz="0" w:space="0" w:color="auto"/>
                      </w:divBdr>
                      <w:divsChild>
                        <w:div w:id="1363046165">
                          <w:marLeft w:val="0"/>
                          <w:marRight w:val="0"/>
                          <w:marTop w:val="0"/>
                          <w:marBottom w:val="0"/>
                          <w:divBdr>
                            <w:top w:val="none" w:sz="0" w:space="0" w:color="auto"/>
                            <w:left w:val="none" w:sz="0" w:space="0" w:color="auto"/>
                            <w:bottom w:val="none" w:sz="0" w:space="0" w:color="auto"/>
                            <w:right w:val="none" w:sz="0" w:space="0" w:color="auto"/>
                          </w:divBdr>
                          <w:divsChild>
                            <w:div w:id="1581258098">
                              <w:marLeft w:val="0"/>
                              <w:marRight w:val="0"/>
                              <w:marTop w:val="0"/>
                              <w:marBottom w:val="0"/>
                              <w:divBdr>
                                <w:top w:val="none" w:sz="0" w:space="0" w:color="auto"/>
                                <w:left w:val="none" w:sz="0" w:space="0" w:color="auto"/>
                                <w:bottom w:val="none" w:sz="0" w:space="0" w:color="auto"/>
                                <w:right w:val="none" w:sz="0" w:space="0" w:color="auto"/>
                              </w:divBdr>
                              <w:divsChild>
                                <w:div w:id="1002973716">
                                  <w:marLeft w:val="300"/>
                                  <w:marRight w:val="300"/>
                                  <w:marTop w:val="0"/>
                                  <w:marBottom w:val="0"/>
                                  <w:divBdr>
                                    <w:top w:val="none" w:sz="0" w:space="0" w:color="auto"/>
                                    <w:left w:val="none" w:sz="0" w:space="0" w:color="auto"/>
                                    <w:bottom w:val="none" w:sz="0" w:space="0" w:color="auto"/>
                                    <w:right w:val="none" w:sz="0" w:space="0" w:color="auto"/>
                                  </w:divBdr>
                                  <w:divsChild>
                                    <w:div w:id="1713380682">
                                      <w:marLeft w:val="0"/>
                                      <w:marRight w:val="0"/>
                                      <w:marTop w:val="0"/>
                                      <w:marBottom w:val="0"/>
                                      <w:divBdr>
                                        <w:top w:val="none" w:sz="0" w:space="0" w:color="auto"/>
                                        <w:left w:val="none" w:sz="0" w:space="0" w:color="auto"/>
                                        <w:bottom w:val="none" w:sz="0" w:space="0" w:color="auto"/>
                                        <w:right w:val="none" w:sz="0" w:space="0" w:color="auto"/>
                                      </w:divBdr>
                                      <w:divsChild>
                                        <w:div w:id="1683973186">
                                          <w:marLeft w:val="0"/>
                                          <w:marRight w:val="0"/>
                                          <w:marTop w:val="0"/>
                                          <w:marBottom w:val="0"/>
                                          <w:divBdr>
                                            <w:top w:val="none" w:sz="0" w:space="0" w:color="auto"/>
                                            <w:left w:val="none" w:sz="0" w:space="0" w:color="auto"/>
                                            <w:bottom w:val="none" w:sz="0" w:space="0" w:color="auto"/>
                                            <w:right w:val="none" w:sz="0" w:space="0" w:color="auto"/>
                                          </w:divBdr>
                                          <w:divsChild>
                                            <w:div w:id="1936354379">
                                              <w:marLeft w:val="0"/>
                                              <w:marRight w:val="0"/>
                                              <w:marTop w:val="0"/>
                                              <w:marBottom w:val="0"/>
                                              <w:divBdr>
                                                <w:top w:val="none" w:sz="0" w:space="0" w:color="auto"/>
                                                <w:left w:val="none" w:sz="0" w:space="0" w:color="auto"/>
                                                <w:bottom w:val="none" w:sz="0" w:space="0" w:color="auto"/>
                                                <w:right w:val="none" w:sz="0" w:space="0" w:color="auto"/>
                                              </w:divBdr>
                                              <w:divsChild>
                                                <w:div w:id="39394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632077">
                                          <w:marLeft w:val="0"/>
                                          <w:marRight w:val="0"/>
                                          <w:marTop w:val="240"/>
                                          <w:marBottom w:val="0"/>
                                          <w:divBdr>
                                            <w:top w:val="none" w:sz="0" w:space="0" w:color="auto"/>
                                            <w:left w:val="none" w:sz="0" w:space="0" w:color="auto"/>
                                            <w:bottom w:val="none" w:sz="0" w:space="0" w:color="auto"/>
                                            <w:right w:val="none" w:sz="0" w:space="0" w:color="auto"/>
                                          </w:divBdr>
                                          <w:divsChild>
                                            <w:div w:id="1898739719">
                                              <w:marLeft w:val="0"/>
                                              <w:marRight w:val="0"/>
                                              <w:marTop w:val="0"/>
                                              <w:marBottom w:val="0"/>
                                              <w:divBdr>
                                                <w:top w:val="none" w:sz="0" w:space="0" w:color="auto"/>
                                                <w:left w:val="none" w:sz="0" w:space="0" w:color="auto"/>
                                                <w:bottom w:val="none" w:sz="0" w:space="0" w:color="auto"/>
                                                <w:right w:val="none" w:sz="0" w:space="0" w:color="auto"/>
                                              </w:divBdr>
                                              <w:divsChild>
                                                <w:div w:id="192697378">
                                                  <w:marLeft w:val="0"/>
                                                  <w:marRight w:val="0"/>
                                                  <w:marTop w:val="0"/>
                                                  <w:marBottom w:val="0"/>
                                                  <w:divBdr>
                                                    <w:top w:val="none" w:sz="0" w:space="0" w:color="auto"/>
                                                    <w:left w:val="none" w:sz="0" w:space="0" w:color="auto"/>
                                                    <w:bottom w:val="none" w:sz="0" w:space="0" w:color="auto"/>
                                                    <w:right w:val="none" w:sz="0" w:space="0" w:color="auto"/>
                                                  </w:divBdr>
                                                  <w:divsChild>
                                                    <w:div w:id="1583679235">
                                                      <w:marLeft w:val="0"/>
                                                      <w:marRight w:val="0"/>
                                                      <w:marTop w:val="0"/>
                                                      <w:marBottom w:val="0"/>
                                                      <w:divBdr>
                                                        <w:top w:val="none" w:sz="0" w:space="0" w:color="auto"/>
                                                        <w:left w:val="none" w:sz="0" w:space="0" w:color="auto"/>
                                                        <w:bottom w:val="none" w:sz="0" w:space="0" w:color="auto"/>
                                                        <w:right w:val="none" w:sz="0" w:space="0" w:color="auto"/>
                                                      </w:divBdr>
                                                      <w:divsChild>
                                                        <w:div w:id="472068092">
                                                          <w:marLeft w:val="0"/>
                                                          <w:marRight w:val="0"/>
                                                          <w:marTop w:val="0"/>
                                                          <w:marBottom w:val="0"/>
                                                          <w:divBdr>
                                                            <w:top w:val="none" w:sz="0" w:space="0" w:color="auto"/>
                                                            <w:left w:val="none" w:sz="0" w:space="0" w:color="auto"/>
                                                            <w:bottom w:val="none" w:sz="0" w:space="0" w:color="auto"/>
                                                            <w:right w:val="none" w:sz="0" w:space="0" w:color="auto"/>
                                                          </w:divBdr>
                                                          <w:divsChild>
                                                            <w:div w:id="49231560">
                                                              <w:marLeft w:val="0"/>
                                                              <w:marRight w:val="0"/>
                                                              <w:marTop w:val="0"/>
                                                              <w:marBottom w:val="0"/>
                                                              <w:divBdr>
                                                                <w:top w:val="none" w:sz="0" w:space="0" w:color="auto"/>
                                                                <w:left w:val="none" w:sz="0" w:space="0" w:color="auto"/>
                                                                <w:bottom w:val="none" w:sz="0" w:space="0" w:color="auto"/>
                                                                <w:right w:val="none" w:sz="0" w:space="0" w:color="auto"/>
                                                              </w:divBdr>
                                                              <w:divsChild>
                                                                <w:div w:id="1992711768">
                                                                  <w:marLeft w:val="0"/>
                                                                  <w:marRight w:val="0"/>
                                                                  <w:marTop w:val="0"/>
                                                                  <w:marBottom w:val="0"/>
                                                                  <w:divBdr>
                                                                    <w:top w:val="none" w:sz="0" w:space="0" w:color="auto"/>
                                                                    <w:left w:val="none" w:sz="0" w:space="0" w:color="auto"/>
                                                                    <w:bottom w:val="none" w:sz="0" w:space="0" w:color="auto"/>
                                                                    <w:right w:val="none" w:sz="0" w:space="0" w:color="auto"/>
                                                                  </w:divBdr>
                                                                  <w:divsChild>
                                                                    <w:div w:id="1432119403">
                                                                      <w:marLeft w:val="0"/>
                                                                      <w:marRight w:val="0"/>
                                                                      <w:marTop w:val="0"/>
                                                                      <w:marBottom w:val="0"/>
                                                                      <w:divBdr>
                                                                        <w:top w:val="none" w:sz="0" w:space="0" w:color="auto"/>
                                                                        <w:left w:val="none" w:sz="0" w:space="0" w:color="auto"/>
                                                                        <w:bottom w:val="none" w:sz="0" w:space="0" w:color="auto"/>
                                                                        <w:right w:val="none" w:sz="0" w:space="0" w:color="auto"/>
                                                                      </w:divBdr>
                                                                      <w:divsChild>
                                                                        <w:div w:id="13213508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329350">
                                                  <w:marLeft w:val="0"/>
                                                  <w:marRight w:val="0"/>
                                                  <w:marTop w:val="0"/>
                                                  <w:marBottom w:val="0"/>
                                                  <w:divBdr>
                                                    <w:top w:val="none" w:sz="0" w:space="0" w:color="auto"/>
                                                    <w:left w:val="none" w:sz="0" w:space="0" w:color="auto"/>
                                                    <w:bottom w:val="none" w:sz="0" w:space="0" w:color="auto"/>
                                                    <w:right w:val="none" w:sz="0" w:space="0" w:color="auto"/>
                                                  </w:divBdr>
                                                  <w:divsChild>
                                                    <w:div w:id="1874611794">
                                                      <w:marLeft w:val="0"/>
                                                      <w:marRight w:val="0"/>
                                                      <w:marTop w:val="0"/>
                                                      <w:marBottom w:val="0"/>
                                                      <w:divBdr>
                                                        <w:top w:val="none" w:sz="0" w:space="0" w:color="auto"/>
                                                        <w:left w:val="none" w:sz="0" w:space="0" w:color="auto"/>
                                                        <w:bottom w:val="none" w:sz="0" w:space="0" w:color="auto"/>
                                                        <w:right w:val="none" w:sz="0" w:space="0" w:color="auto"/>
                                                      </w:divBdr>
                                                      <w:divsChild>
                                                        <w:div w:id="1628779260">
                                                          <w:marLeft w:val="0"/>
                                                          <w:marRight w:val="0"/>
                                                          <w:marTop w:val="0"/>
                                                          <w:marBottom w:val="0"/>
                                                          <w:divBdr>
                                                            <w:top w:val="single" w:sz="6" w:space="8" w:color="035188"/>
                                                            <w:left w:val="none" w:sz="0" w:space="0" w:color="auto"/>
                                                            <w:bottom w:val="none" w:sz="0" w:space="0" w:color="auto"/>
                                                            <w:right w:val="none" w:sz="0" w:space="0" w:color="auto"/>
                                                          </w:divBdr>
                                                          <w:divsChild>
                                                            <w:div w:id="1187675833">
                                                              <w:marLeft w:val="0"/>
                                                              <w:marRight w:val="0"/>
                                                              <w:marTop w:val="0"/>
                                                              <w:marBottom w:val="45"/>
                                                              <w:divBdr>
                                                                <w:top w:val="none" w:sz="0" w:space="0" w:color="auto"/>
                                                                <w:left w:val="none" w:sz="0" w:space="0" w:color="auto"/>
                                                                <w:bottom w:val="none" w:sz="0" w:space="0" w:color="auto"/>
                                                                <w:right w:val="none" w:sz="0" w:space="0" w:color="auto"/>
                                                              </w:divBdr>
                                                            </w:div>
                                                            <w:div w:id="1000230596">
                                                              <w:marLeft w:val="0"/>
                                                              <w:marRight w:val="0"/>
                                                              <w:marTop w:val="0"/>
                                                              <w:marBottom w:val="0"/>
                                                              <w:divBdr>
                                                                <w:top w:val="none" w:sz="0" w:space="0" w:color="auto"/>
                                                                <w:left w:val="none" w:sz="0" w:space="0" w:color="auto"/>
                                                                <w:bottom w:val="none" w:sz="0" w:space="0" w:color="auto"/>
                                                                <w:right w:val="none" w:sz="0" w:space="0" w:color="auto"/>
                                                              </w:divBdr>
                                                            </w:div>
                                                          </w:divsChild>
                                                        </w:div>
                                                        <w:div w:id="778796361">
                                                          <w:marLeft w:val="0"/>
                                                          <w:marRight w:val="0"/>
                                                          <w:marTop w:val="0"/>
                                                          <w:marBottom w:val="0"/>
                                                          <w:divBdr>
                                                            <w:top w:val="single" w:sz="6" w:space="8" w:color="035188"/>
                                                            <w:left w:val="none" w:sz="0" w:space="0" w:color="auto"/>
                                                            <w:bottom w:val="none" w:sz="0" w:space="0" w:color="auto"/>
                                                            <w:right w:val="none" w:sz="0" w:space="0" w:color="auto"/>
                                                          </w:divBdr>
                                                          <w:divsChild>
                                                            <w:div w:id="306252002">
                                                              <w:marLeft w:val="0"/>
                                                              <w:marRight w:val="0"/>
                                                              <w:marTop w:val="0"/>
                                                              <w:marBottom w:val="45"/>
                                                              <w:divBdr>
                                                                <w:top w:val="none" w:sz="0" w:space="0" w:color="auto"/>
                                                                <w:left w:val="none" w:sz="0" w:space="0" w:color="auto"/>
                                                                <w:bottom w:val="none" w:sz="0" w:space="0" w:color="auto"/>
                                                                <w:right w:val="none" w:sz="0" w:space="0" w:color="auto"/>
                                                              </w:divBdr>
                                                            </w:div>
                                                            <w:div w:id="1377654418">
                                                              <w:marLeft w:val="0"/>
                                                              <w:marRight w:val="0"/>
                                                              <w:marTop w:val="0"/>
                                                              <w:marBottom w:val="0"/>
                                                              <w:divBdr>
                                                                <w:top w:val="none" w:sz="0" w:space="0" w:color="auto"/>
                                                                <w:left w:val="none" w:sz="0" w:space="0" w:color="auto"/>
                                                                <w:bottom w:val="none" w:sz="0" w:space="0" w:color="auto"/>
                                                                <w:right w:val="none" w:sz="0" w:space="0" w:color="auto"/>
                                                              </w:divBdr>
                                                            </w:div>
                                                          </w:divsChild>
                                                        </w:div>
                                                        <w:div w:id="1390617660">
                                                          <w:marLeft w:val="0"/>
                                                          <w:marRight w:val="0"/>
                                                          <w:marTop w:val="0"/>
                                                          <w:marBottom w:val="0"/>
                                                          <w:divBdr>
                                                            <w:top w:val="single" w:sz="6" w:space="8" w:color="035188"/>
                                                            <w:left w:val="none" w:sz="0" w:space="0" w:color="auto"/>
                                                            <w:bottom w:val="none" w:sz="0" w:space="0" w:color="auto"/>
                                                            <w:right w:val="none" w:sz="0" w:space="0" w:color="auto"/>
                                                          </w:divBdr>
                                                          <w:divsChild>
                                                            <w:div w:id="2065568043">
                                                              <w:marLeft w:val="0"/>
                                                              <w:marRight w:val="0"/>
                                                              <w:marTop w:val="0"/>
                                                              <w:marBottom w:val="45"/>
                                                              <w:divBdr>
                                                                <w:top w:val="none" w:sz="0" w:space="0" w:color="auto"/>
                                                                <w:left w:val="none" w:sz="0" w:space="0" w:color="auto"/>
                                                                <w:bottom w:val="none" w:sz="0" w:space="0" w:color="auto"/>
                                                                <w:right w:val="none" w:sz="0" w:space="0" w:color="auto"/>
                                                              </w:divBdr>
                                                            </w:div>
                                                            <w:div w:id="466355706">
                                                              <w:marLeft w:val="0"/>
                                                              <w:marRight w:val="0"/>
                                                              <w:marTop w:val="0"/>
                                                              <w:marBottom w:val="0"/>
                                                              <w:divBdr>
                                                                <w:top w:val="none" w:sz="0" w:space="0" w:color="auto"/>
                                                                <w:left w:val="none" w:sz="0" w:space="0" w:color="auto"/>
                                                                <w:bottom w:val="none" w:sz="0" w:space="0" w:color="auto"/>
                                                                <w:right w:val="none" w:sz="0" w:space="0" w:color="auto"/>
                                                              </w:divBdr>
                                                            </w:div>
                                                          </w:divsChild>
                                                        </w:div>
                                                        <w:div w:id="132645067">
                                                          <w:marLeft w:val="0"/>
                                                          <w:marRight w:val="0"/>
                                                          <w:marTop w:val="0"/>
                                                          <w:marBottom w:val="0"/>
                                                          <w:divBdr>
                                                            <w:top w:val="single" w:sz="6" w:space="8" w:color="035188"/>
                                                            <w:left w:val="none" w:sz="0" w:space="0" w:color="auto"/>
                                                            <w:bottom w:val="none" w:sz="0" w:space="0" w:color="auto"/>
                                                            <w:right w:val="none" w:sz="0" w:space="0" w:color="auto"/>
                                                          </w:divBdr>
                                                          <w:divsChild>
                                                            <w:div w:id="426732855">
                                                              <w:marLeft w:val="0"/>
                                                              <w:marRight w:val="0"/>
                                                              <w:marTop w:val="0"/>
                                                              <w:marBottom w:val="45"/>
                                                              <w:divBdr>
                                                                <w:top w:val="none" w:sz="0" w:space="0" w:color="auto"/>
                                                                <w:left w:val="none" w:sz="0" w:space="0" w:color="auto"/>
                                                                <w:bottom w:val="none" w:sz="0" w:space="0" w:color="auto"/>
                                                                <w:right w:val="none" w:sz="0" w:space="0" w:color="auto"/>
                                                              </w:divBdr>
                                                            </w:div>
                                                            <w:div w:id="1978755450">
                                                              <w:marLeft w:val="0"/>
                                                              <w:marRight w:val="0"/>
                                                              <w:marTop w:val="0"/>
                                                              <w:marBottom w:val="0"/>
                                                              <w:divBdr>
                                                                <w:top w:val="none" w:sz="0" w:space="0" w:color="auto"/>
                                                                <w:left w:val="none" w:sz="0" w:space="0" w:color="auto"/>
                                                                <w:bottom w:val="none" w:sz="0" w:space="0" w:color="auto"/>
                                                                <w:right w:val="none" w:sz="0" w:space="0" w:color="auto"/>
                                                              </w:divBdr>
                                                            </w:div>
                                                          </w:divsChild>
                                                        </w:div>
                                                        <w:div w:id="1886864935">
                                                          <w:marLeft w:val="0"/>
                                                          <w:marRight w:val="0"/>
                                                          <w:marTop w:val="0"/>
                                                          <w:marBottom w:val="0"/>
                                                          <w:divBdr>
                                                            <w:top w:val="single" w:sz="6" w:space="8" w:color="035188"/>
                                                            <w:left w:val="none" w:sz="0" w:space="0" w:color="auto"/>
                                                            <w:bottom w:val="none" w:sz="0" w:space="0" w:color="auto"/>
                                                            <w:right w:val="none" w:sz="0" w:space="0" w:color="auto"/>
                                                          </w:divBdr>
                                                          <w:divsChild>
                                                            <w:div w:id="1776095446">
                                                              <w:marLeft w:val="0"/>
                                                              <w:marRight w:val="0"/>
                                                              <w:marTop w:val="0"/>
                                                              <w:marBottom w:val="45"/>
                                                              <w:divBdr>
                                                                <w:top w:val="none" w:sz="0" w:space="0" w:color="auto"/>
                                                                <w:left w:val="none" w:sz="0" w:space="0" w:color="auto"/>
                                                                <w:bottom w:val="none" w:sz="0" w:space="0" w:color="auto"/>
                                                                <w:right w:val="none" w:sz="0" w:space="0" w:color="auto"/>
                                                              </w:divBdr>
                                                            </w:div>
                                                            <w:div w:id="1957322351">
                                                              <w:marLeft w:val="0"/>
                                                              <w:marRight w:val="0"/>
                                                              <w:marTop w:val="0"/>
                                                              <w:marBottom w:val="0"/>
                                                              <w:divBdr>
                                                                <w:top w:val="none" w:sz="0" w:space="0" w:color="auto"/>
                                                                <w:left w:val="none" w:sz="0" w:space="0" w:color="auto"/>
                                                                <w:bottom w:val="none" w:sz="0" w:space="0" w:color="auto"/>
                                                                <w:right w:val="none" w:sz="0" w:space="0" w:color="auto"/>
                                                              </w:divBdr>
                                                            </w:div>
                                                          </w:divsChild>
                                                        </w:div>
                                                        <w:div w:id="1265965237">
                                                          <w:marLeft w:val="0"/>
                                                          <w:marRight w:val="0"/>
                                                          <w:marTop w:val="0"/>
                                                          <w:marBottom w:val="0"/>
                                                          <w:divBdr>
                                                            <w:top w:val="single" w:sz="6" w:space="8" w:color="035188"/>
                                                            <w:left w:val="none" w:sz="0" w:space="0" w:color="auto"/>
                                                            <w:bottom w:val="none" w:sz="0" w:space="0" w:color="auto"/>
                                                            <w:right w:val="none" w:sz="0" w:space="0" w:color="auto"/>
                                                          </w:divBdr>
                                                          <w:divsChild>
                                                            <w:div w:id="1855415843">
                                                              <w:marLeft w:val="0"/>
                                                              <w:marRight w:val="0"/>
                                                              <w:marTop w:val="0"/>
                                                              <w:marBottom w:val="45"/>
                                                              <w:divBdr>
                                                                <w:top w:val="none" w:sz="0" w:space="0" w:color="auto"/>
                                                                <w:left w:val="none" w:sz="0" w:space="0" w:color="auto"/>
                                                                <w:bottom w:val="none" w:sz="0" w:space="0" w:color="auto"/>
                                                                <w:right w:val="none" w:sz="0" w:space="0" w:color="auto"/>
                                                              </w:divBdr>
                                                            </w:div>
                                                            <w:div w:id="1857309046">
                                                              <w:marLeft w:val="0"/>
                                                              <w:marRight w:val="0"/>
                                                              <w:marTop w:val="0"/>
                                                              <w:marBottom w:val="0"/>
                                                              <w:divBdr>
                                                                <w:top w:val="none" w:sz="0" w:space="0" w:color="auto"/>
                                                                <w:left w:val="none" w:sz="0" w:space="0" w:color="auto"/>
                                                                <w:bottom w:val="none" w:sz="0" w:space="0" w:color="auto"/>
                                                                <w:right w:val="none" w:sz="0" w:space="0" w:color="auto"/>
                                                              </w:divBdr>
                                                            </w:div>
                                                          </w:divsChild>
                                                        </w:div>
                                                        <w:div w:id="2050453629">
                                                          <w:marLeft w:val="0"/>
                                                          <w:marRight w:val="0"/>
                                                          <w:marTop w:val="0"/>
                                                          <w:marBottom w:val="0"/>
                                                          <w:divBdr>
                                                            <w:top w:val="single" w:sz="6" w:space="8" w:color="035188"/>
                                                            <w:left w:val="none" w:sz="0" w:space="0" w:color="auto"/>
                                                            <w:bottom w:val="none" w:sz="0" w:space="0" w:color="auto"/>
                                                            <w:right w:val="none" w:sz="0" w:space="0" w:color="auto"/>
                                                          </w:divBdr>
                                                          <w:divsChild>
                                                            <w:div w:id="1545361246">
                                                              <w:marLeft w:val="0"/>
                                                              <w:marRight w:val="0"/>
                                                              <w:marTop w:val="0"/>
                                                              <w:marBottom w:val="45"/>
                                                              <w:divBdr>
                                                                <w:top w:val="none" w:sz="0" w:space="0" w:color="auto"/>
                                                                <w:left w:val="none" w:sz="0" w:space="0" w:color="auto"/>
                                                                <w:bottom w:val="none" w:sz="0" w:space="0" w:color="auto"/>
                                                                <w:right w:val="none" w:sz="0" w:space="0" w:color="auto"/>
                                                              </w:divBdr>
                                                            </w:div>
                                                            <w:div w:id="1303734796">
                                                              <w:marLeft w:val="0"/>
                                                              <w:marRight w:val="0"/>
                                                              <w:marTop w:val="0"/>
                                                              <w:marBottom w:val="0"/>
                                                              <w:divBdr>
                                                                <w:top w:val="none" w:sz="0" w:space="0" w:color="auto"/>
                                                                <w:left w:val="none" w:sz="0" w:space="0" w:color="auto"/>
                                                                <w:bottom w:val="none" w:sz="0" w:space="0" w:color="auto"/>
                                                                <w:right w:val="none" w:sz="0" w:space="0" w:color="auto"/>
                                                              </w:divBdr>
                                                            </w:div>
                                                          </w:divsChild>
                                                        </w:div>
                                                        <w:div w:id="1721243151">
                                                          <w:marLeft w:val="0"/>
                                                          <w:marRight w:val="0"/>
                                                          <w:marTop w:val="0"/>
                                                          <w:marBottom w:val="0"/>
                                                          <w:divBdr>
                                                            <w:top w:val="single" w:sz="6" w:space="8" w:color="035188"/>
                                                            <w:left w:val="none" w:sz="0" w:space="0" w:color="auto"/>
                                                            <w:bottom w:val="none" w:sz="0" w:space="0" w:color="auto"/>
                                                            <w:right w:val="none" w:sz="0" w:space="0" w:color="auto"/>
                                                          </w:divBdr>
                                                          <w:divsChild>
                                                            <w:div w:id="434058650">
                                                              <w:marLeft w:val="0"/>
                                                              <w:marRight w:val="0"/>
                                                              <w:marTop w:val="0"/>
                                                              <w:marBottom w:val="45"/>
                                                              <w:divBdr>
                                                                <w:top w:val="none" w:sz="0" w:space="0" w:color="auto"/>
                                                                <w:left w:val="none" w:sz="0" w:space="0" w:color="auto"/>
                                                                <w:bottom w:val="none" w:sz="0" w:space="0" w:color="auto"/>
                                                                <w:right w:val="none" w:sz="0" w:space="0" w:color="auto"/>
                                                              </w:divBdr>
                                                            </w:div>
                                                            <w:div w:id="1845709004">
                                                              <w:marLeft w:val="0"/>
                                                              <w:marRight w:val="0"/>
                                                              <w:marTop w:val="0"/>
                                                              <w:marBottom w:val="0"/>
                                                              <w:divBdr>
                                                                <w:top w:val="none" w:sz="0" w:space="0" w:color="auto"/>
                                                                <w:left w:val="none" w:sz="0" w:space="0" w:color="auto"/>
                                                                <w:bottom w:val="none" w:sz="0" w:space="0" w:color="auto"/>
                                                                <w:right w:val="none" w:sz="0" w:space="0" w:color="auto"/>
                                                              </w:divBdr>
                                                            </w:div>
                                                          </w:divsChild>
                                                        </w:div>
                                                        <w:div w:id="732776369">
                                                          <w:marLeft w:val="0"/>
                                                          <w:marRight w:val="0"/>
                                                          <w:marTop w:val="0"/>
                                                          <w:marBottom w:val="0"/>
                                                          <w:divBdr>
                                                            <w:top w:val="single" w:sz="6" w:space="8" w:color="035188"/>
                                                            <w:left w:val="none" w:sz="0" w:space="0" w:color="auto"/>
                                                            <w:bottom w:val="none" w:sz="0" w:space="0" w:color="auto"/>
                                                            <w:right w:val="none" w:sz="0" w:space="0" w:color="auto"/>
                                                          </w:divBdr>
                                                          <w:divsChild>
                                                            <w:div w:id="1192307588">
                                                              <w:marLeft w:val="0"/>
                                                              <w:marRight w:val="0"/>
                                                              <w:marTop w:val="0"/>
                                                              <w:marBottom w:val="45"/>
                                                              <w:divBdr>
                                                                <w:top w:val="none" w:sz="0" w:space="0" w:color="auto"/>
                                                                <w:left w:val="none" w:sz="0" w:space="0" w:color="auto"/>
                                                                <w:bottom w:val="none" w:sz="0" w:space="0" w:color="auto"/>
                                                                <w:right w:val="none" w:sz="0" w:space="0" w:color="auto"/>
                                                              </w:divBdr>
                                                            </w:div>
                                                            <w:div w:id="195737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65328">
                                              <w:marLeft w:val="0"/>
                                              <w:marRight w:val="4425"/>
                                              <w:marTop w:val="0"/>
                                              <w:marBottom w:val="0"/>
                                              <w:divBdr>
                                                <w:top w:val="none" w:sz="0" w:space="0" w:color="auto"/>
                                                <w:left w:val="none" w:sz="0" w:space="0" w:color="auto"/>
                                                <w:bottom w:val="none" w:sz="0" w:space="0" w:color="auto"/>
                                                <w:right w:val="none" w:sz="0" w:space="0" w:color="auto"/>
                                              </w:divBdr>
                                              <w:divsChild>
                                                <w:div w:id="193619642">
                                                  <w:marLeft w:val="0"/>
                                                  <w:marRight w:val="0"/>
                                                  <w:marTop w:val="0"/>
                                                  <w:marBottom w:val="0"/>
                                                  <w:divBdr>
                                                    <w:top w:val="none" w:sz="0" w:space="0" w:color="auto"/>
                                                    <w:left w:val="none" w:sz="0" w:space="0" w:color="auto"/>
                                                    <w:bottom w:val="none" w:sz="0" w:space="0" w:color="auto"/>
                                                    <w:right w:val="none" w:sz="0" w:space="0" w:color="auto"/>
                                                  </w:divBdr>
                                                  <w:divsChild>
                                                    <w:div w:id="1402798968">
                                                      <w:marLeft w:val="0"/>
                                                      <w:marRight w:val="0"/>
                                                      <w:marTop w:val="0"/>
                                                      <w:marBottom w:val="0"/>
                                                      <w:divBdr>
                                                        <w:top w:val="none" w:sz="0" w:space="0" w:color="auto"/>
                                                        <w:left w:val="none" w:sz="0" w:space="0" w:color="auto"/>
                                                        <w:bottom w:val="none" w:sz="0" w:space="0" w:color="auto"/>
                                                        <w:right w:val="none" w:sz="0" w:space="0" w:color="auto"/>
                                                      </w:divBdr>
                                                      <w:divsChild>
                                                        <w:div w:id="1181310395">
                                                          <w:marLeft w:val="0"/>
                                                          <w:marRight w:val="0"/>
                                                          <w:marTop w:val="0"/>
                                                          <w:marBottom w:val="0"/>
                                                          <w:divBdr>
                                                            <w:top w:val="none" w:sz="0" w:space="0" w:color="auto"/>
                                                            <w:left w:val="none" w:sz="0" w:space="0" w:color="auto"/>
                                                            <w:bottom w:val="none" w:sz="0" w:space="0" w:color="auto"/>
                                                            <w:right w:val="none" w:sz="0" w:space="0" w:color="auto"/>
                                                          </w:divBdr>
                                                        </w:div>
                                                        <w:div w:id="1960528149">
                                                          <w:marLeft w:val="0"/>
                                                          <w:marRight w:val="0"/>
                                                          <w:marTop w:val="0"/>
                                                          <w:marBottom w:val="0"/>
                                                          <w:divBdr>
                                                            <w:top w:val="none" w:sz="0" w:space="0" w:color="auto"/>
                                                            <w:left w:val="none" w:sz="0" w:space="0" w:color="auto"/>
                                                            <w:bottom w:val="none" w:sz="0" w:space="0" w:color="auto"/>
                                                            <w:right w:val="none" w:sz="0" w:space="0" w:color="auto"/>
                                                          </w:divBdr>
                                                          <w:divsChild>
                                                            <w:div w:id="171207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471962">
                                                  <w:marLeft w:val="0"/>
                                                  <w:marRight w:val="0"/>
                                                  <w:marTop w:val="0"/>
                                                  <w:marBottom w:val="0"/>
                                                  <w:divBdr>
                                                    <w:top w:val="none" w:sz="0" w:space="0" w:color="auto"/>
                                                    <w:left w:val="none" w:sz="0" w:space="0" w:color="auto"/>
                                                    <w:bottom w:val="none" w:sz="0" w:space="0" w:color="auto"/>
                                                    <w:right w:val="none" w:sz="0" w:space="0" w:color="auto"/>
                                                  </w:divBdr>
                                                  <w:divsChild>
                                                    <w:div w:id="404494279">
                                                      <w:marLeft w:val="0"/>
                                                      <w:marRight w:val="0"/>
                                                      <w:marTop w:val="0"/>
                                                      <w:marBottom w:val="0"/>
                                                      <w:divBdr>
                                                        <w:top w:val="none" w:sz="0" w:space="0" w:color="auto"/>
                                                        <w:left w:val="none" w:sz="0" w:space="0" w:color="auto"/>
                                                        <w:bottom w:val="none" w:sz="0" w:space="0" w:color="auto"/>
                                                        <w:right w:val="none" w:sz="0" w:space="0" w:color="auto"/>
                                                      </w:divBdr>
                                                    </w:div>
                                                    <w:div w:id="86405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9868044">
      <w:bodyDiv w:val="1"/>
      <w:marLeft w:val="0"/>
      <w:marRight w:val="0"/>
      <w:marTop w:val="0"/>
      <w:marBottom w:val="0"/>
      <w:divBdr>
        <w:top w:val="none" w:sz="0" w:space="0" w:color="auto"/>
        <w:left w:val="none" w:sz="0" w:space="0" w:color="auto"/>
        <w:bottom w:val="none" w:sz="0" w:space="0" w:color="auto"/>
        <w:right w:val="none" w:sz="0" w:space="0" w:color="auto"/>
      </w:divBdr>
      <w:divsChild>
        <w:div w:id="359011528">
          <w:marLeft w:val="0"/>
          <w:marRight w:val="0"/>
          <w:marTop w:val="0"/>
          <w:marBottom w:val="0"/>
          <w:divBdr>
            <w:top w:val="none" w:sz="0" w:space="0" w:color="auto"/>
            <w:left w:val="none" w:sz="0" w:space="0" w:color="auto"/>
            <w:bottom w:val="none" w:sz="0" w:space="0" w:color="auto"/>
            <w:right w:val="none" w:sz="0" w:space="0" w:color="auto"/>
          </w:divBdr>
          <w:divsChild>
            <w:div w:id="110174451">
              <w:marLeft w:val="0"/>
              <w:marRight w:val="0"/>
              <w:marTop w:val="0"/>
              <w:marBottom w:val="0"/>
              <w:divBdr>
                <w:top w:val="none" w:sz="0" w:space="0" w:color="auto"/>
                <w:left w:val="none" w:sz="0" w:space="0" w:color="auto"/>
                <w:bottom w:val="none" w:sz="0" w:space="0" w:color="auto"/>
                <w:right w:val="none" w:sz="0" w:space="0" w:color="auto"/>
              </w:divBdr>
              <w:divsChild>
                <w:div w:id="95516647">
                  <w:marLeft w:val="0"/>
                  <w:marRight w:val="0"/>
                  <w:marTop w:val="0"/>
                  <w:marBottom w:val="0"/>
                  <w:divBdr>
                    <w:top w:val="none" w:sz="0" w:space="0" w:color="auto"/>
                    <w:left w:val="none" w:sz="0" w:space="0" w:color="auto"/>
                    <w:bottom w:val="none" w:sz="0" w:space="0" w:color="auto"/>
                    <w:right w:val="none" w:sz="0" w:space="0" w:color="auto"/>
                  </w:divBdr>
                  <w:divsChild>
                    <w:div w:id="1975987016">
                      <w:marLeft w:val="0"/>
                      <w:marRight w:val="0"/>
                      <w:marTop w:val="0"/>
                      <w:marBottom w:val="0"/>
                      <w:divBdr>
                        <w:top w:val="none" w:sz="0" w:space="0" w:color="auto"/>
                        <w:left w:val="none" w:sz="0" w:space="0" w:color="auto"/>
                        <w:bottom w:val="none" w:sz="0" w:space="0" w:color="auto"/>
                        <w:right w:val="none" w:sz="0" w:space="0" w:color="auto"/>
                      </w:divBdr>
                      <w:divsChild>
                        <w:div w:id="2009870175">
                          <w:marLeft w:val="-300"/>
                          <w:marRight w:val="0"/>
                          <w:marTop w:val="0"/>
                          <w:marBottom w:val="0"/>
                          <w:divBdr>
                            <w:top w:val="none" w:sz="0" w:space="0" w:color="auto"/>
                            <w:left w:val="none" w:sz="0" w:space="0" w:color="auto"/>
                            <w:bottom w:val="none" w:sz="0" w:space="0" w:color="auto"/>
                            <w:right w:val="none" w:sz="0" w:space="0" w:color="auto"/>
                          </w:divBdr>
                          <w:divsChild>
                            <w:div w:id="1476601628">
                              <w:marLeft w:val="0"/>
                              <w:marRight w:val="0"/>
                              <w:marTop w:val="0"/>
                              <w:marBottom w:val="0"/>
                              <w:divBdr>
                                <w:top w:val="none" w:sz="0" w:space="0" w:color="auto"/>
                                <w:left w:val="none" w:sz="0" w:space="0" w:color="auto"/>
                                <w:bottom w:val="none" w:sz="0" w:space="0" w:color="auto"/>
                                <w:right w:val="none" w:sz="0" w:space="0" w:color="auto"/>
                              </w:divBdr>
                              <w:divsChild>
                                <w:div w:id="97656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345057">
      <w:bodyDiv w:val="1"/>
      <w:marLeft w:val="0"/>
      <w:marRight w:val="0"/>
      <w:marTop w:val="0"/>
      <w:marBottom w:val="0"/>
      <w:divBdr>
        <w:top w:val="none" w:sz="0" w:space="0" w:color="auto"/>
        <w:left w:val="none" w:sz="0" w:space="0" w:color="auto"/>
        <w:bottom w:val="none" w:sz="0" w:space="0" w:color="auto"/>
        <w:right w:val="none" w:sz="0" w:space="0" w:color="auto"/>
      </w:divBdr>
    </w:div>
    <w:div w:id="1550219692">
      <w:bodyDiv w:val="1"/>
      <w:marLeft w:val="0"/>
      <w:marRight w:val="0"/>
      <w:marTop w:val="0"/>
      <w:marBottom w:val="0"/>
      <w:divBdr>
        <w:top w:val="none" w:sz="0" w:space="0" w:color="auto"/>
        <w:left w:val="none" w:sz="0" w:space="0" w:color="auto"/>
        <w:bottom w:val="none" w:sz="0" w:space="0" w:color="auto"/>
        <w:right w:val="none" w:sz="0" w:space="0" w:color="auto"/>
      </w:divBdr>
    </w:div>
    <w:div w:id="1684168009">
      <w:bodyDiv w:val="1"/>
      <w:marLeft w:val="0"/>
      <w:marRight w:val="0"/>
      <w:marTop w:val="0"/>
      <w:marBottom w:val="0"/>
      <w:divBdr>
        <w:top w:val="none" w:sz="0" w:space="0" w:color="auto"/>
        <w:left w:val="none" w:sz="0" w:space="0" w:color="auto"/>
        <w:bottom w:val="none" w:sz="0" w:space="0" w:color="auto"/>
        <w:right w:val="none" w:sz="0" w:space="0" w:color="auto"/>
      </w:divBdr>
    </w:div>
    <w:div w:id="1781677036">
      <w:bodyDiv w:val="1"/>
      <w:marLeft w:val="0"/>
      <w:marRight w:val="0"/>
      <w:marTop w:val="0"/>
      <w:marBottom w:val="0"/>
      <w:divBdr>
        <w:top w:val="none" w:sz="0" w:space="0" w:color="auto"/>
        <w:left w:val="none" w:sz="0" w:space="0" w:color="auto"/>
        <w:bottom w:val="none" w:sz="0" w:space="0" w:color="auto"/>
        <w:right w:val="none" w:sz="0" w:space="0" w:color="auto"/>
      </w:divBdr>
    </w:div>
    <w:div w:id="1859004868">
      <w:bodyDiv w:val="1"/>
      <w:marLeft w:val="0"/>
      <w:marRight w:val="0"/>
      <w:marTop w:val="0"/>
      <w:marBottom w:val="0"/>
      <w:divBdr>
        <w:top w:val="none" w:sz="0" w:space="0" w:color="auto"/>
        <w:left w:val="none" w:sz="0" w:space="0" w:color="auto"/>
        <w:bottom w:val="none" w:sz="0" w:space="0" w:color="auto"/>
        <w:right w:val="none" w:sz="0" w:space="0" w:color="auto"/>
      </w:divBdr>
    </w:div>
    <w:div w:id="1954701748">
      <w:bodyDiv w:val="1"/>
      <w:marLeft w:val="0"/>
      <w:marRight w:val="0"/>
      <w:marTop w:val="0"/>
      <w:marBottom w:val="0"/>
      <w:divBdr>
        <w:top w:val="none" w:sz="0" w:space="0" w:color="auto"/>
        <w:left w:val="none" w:sz="0" w:space="0" w:color="auto"/>
        <w:bottom w:val="none" w:sz="0" w:space="0" w:color="auto"/>
        <w:right w:val="none" w:sz="0" w:space="0" w:color="auto"/>
      </w:divBdr>
    </w:div>
    <w:div w:id="1957717752">
      <w:bodyDiv w:val="1"/>
      <w:marLeft w:val="0"/>
      <w:marRight w:val="0"/>
      <w:marTop w:val="0"/>
      <w:marBottom w:val="0"/>
      <w:divBdr>
        <w:top w:val="none" w:sz="0" w:space="0" w:color="auto"/>
        <w:left w:val="none" w:sz="0" w:space="0" w:color="auto"/>
        <w:bottom w:val="none" w:sz="0" w:space="0" w:color="auto"/>
        <w:right w:val="none" w:sz="0" w:space="0" w:color="auto"/>
      </w:divBdr>
      <w:divsChild>
        <w:div w:id="1174029072">
          <w:marLeft w:val="0"/>
          <w:marRight w:val="0"/>
          <w:marTop w:val="0"/>
          <w:marBottom w:val="0"/>
          <w:divBdr>
            <w:top w:val="none" w:sz="0" w:space="0" w:color="auto"/>
            <w:left w:val="none" w:sz="0" w:space="0" w:color="auto"/>
            <w:bottom w:val="none" w:sz="0" w:space="0" w:color="auto"/>
            <w:right w:val="none" w:sz="0" w:space="0" w:color="auto"/>
          </w:divBdr>
        </w:div>
        <w:div w:id="1883596724">
          <w:marLeft w:val="0"/>
          <w:marRight w:val="0"/>
          <w:marTop w:val="0"/>
          <w:marBottom w:val="0"/>
          <w:divBdr>
            <w:top w:val="none" w:sz="0" w:space="0" w:color="auto"/>
            <w:left w:val="none" w:sz="0" w:space="0" w:color="auto"/>
            <w:bottom w:val="none" w:sz="0" w:space="0" w:color="auto"/>
            <w:right w:val="none" w:sz="0" w:space="0" w:color="auto"/>
          </w:divBdr>
          <w:divsChild>
            <w:div w:id="1644769033">
              <w:marLeft w:val="0"/>
              <w:marRight w:val="0"/>
              <w:marTop w:val="0"/>
              <w:marBottom w:val="0"/>
              <w:divBdr>
                <w:top w:val="none" w:sz="0" w:space="0" w:color="auto"/>
                <w:left w:val="none" w:sz="0" w:space="0" w:color="auto"/>
                <w:bottom w:val="none" w:sz="0" w:space="0" w:color="auto"/>
                <w:right w:val="none" w:sz="0" w:space="0" w:color="auto"/>
              </w:divBdr>
            </w:div>
          </w:divsChild>
        </w:div>
        <w:div w:id="546835603">
          <w:marLeft w:val="0"/>
          <w:marRight w:val="0"/>
          <w:marTop w:val="0"/>
          <w:marBottom w:val="0"/>
          <w:divBdr>
            <w:top w:val="none" w:sz="0" w:space="0" w:color="auto"/>
            <w:left w:val="none" w:sz="0" w:space="0" w:color="auto"/>
            <w:bottom w:val="none" w:sz="0" w:space="0" w:color="auto"/>
            <w:right w:val="none" w:sz="0" w:space="0" w:color="auto"/>
          </w:divBdr>
          <w:divsChild>
            <w:div w:id="4241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mdaschgroup.com" TargetMode="External"/><Relationship Id="rId12" Type="http://schemas.openxmlformats.org/officeDocument/2006/relationships/hyperlink" Target="http://www.foundation.umdaschgroup.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about:blank" TargetMode="External"/><Relationship Id="rId10" Type="http://schemas.openxmlformats.org/officeDocument/2006/relationships/hyperlink" Target="mailto:communication@umdasch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A98019-A591-9048-B895-BE427766C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4087</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Ogilvy Vienna</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Elfriede Roseneder</dc:creator>
  <cp:lastModifiedBy>birgit wagner</cp:lastModifiedBy>
  <cp:revision>6</cp:revision>
  <cp:lastPrinted>2018-08-03T06:56:00Z</cp:lastPrinted>
  <dcterms:created xsi:type="dcterms:W3CDTF">2018-10-02T06:55:00Z</dcterms:created>
  <dcterms:modified xsi:type="dcterms:W3CDTF">2018-10-02T17:13:00Z</dcterms:modified>
</cp:coreProperties>
</file>